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023" w:rsidRPr="00B01023" w:rsidRDefault="00B01023" w:rsidP="00B01023">
      <w:pPr>
        <w:widowControl w:val="0"/>
        <w:spacing w:after="0" w:line="240" w:lineRule="auto"/>
        <w:jc w:val="center"/>
        <w:rPr>
          <w:rFonts w:ascii="Times New Roman" w:eastAsia="Lucida Sans Unicode" w:hAnsi="Times New Roman" w:cs="Tahoma"/>
          <w:b/>
          <w:color w:val="000000"/>
          <w:lang w:bidi="en-US"/>
        </w:rPr>
      </w:pPr>
      <w:r w:rsidRPr="00B01023">
        <w:rPr>
          <w:rFonts w:ascii="Times New Roman" w:eastAsia="Lucida Sans Unicode" w:hAnsi="Times New Roman" w:cs="Tahoma"/>
          <w:b/>
          <w:color w:val="000000"/>
          <w:lang w:bidi="en-US"/>
        </w:rPr>
        <w:t>АННОТАЦИЯ</w:t>
      </w:r>
    </w:p>
    <w:p w:rsidR="00B01023" w:rsidRPr="00B01023" w:rsidRDefault="00B01023" w:rsidP="00B01023">
      <w:pPr>
        <w:widowControl w:val="0"/>
        <w:spacing w:after="0" w:line="240" w:lineRule="auto"/>
        <w:jc w:val="center"/>
        <w:rPr>
          <w:rFonts w:ascii="Times New Roman" w:eastAsia="Lucida Sans Unicode" w:hAnsi="Times New Roman" w:cs="Tahoma"/>
          <w:b/>
          <w:color w:val="000000"/>
          <w:lang w:bidi="en-US"/>
        </w:rPr>
      </w:pPr>
      <w:r w:rsidRPr="00B01023">
        <w:rPr>
          <w:rFonts w:ascii="Times New Roman" w:eastAsia="Lucida Sans Unicode" w:hAnsi="Times New Roman" w:cs="Tahoma"/>
          <w:color w:val="000000"/>
          <w:lang w:bidi="en-US"/>
        </w:rPr>
        <w:t>дополнительной профессиональной программы повышения квалификации</w:t>
      </w:r>
    </w:p>
    <w:p w:rsidR="00B01023" w:rsidRPr="00B01023" w:rsidRDefault="00B01023" w:rsidP="00B01023">
      <w:pPr>
        <w:widowControl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color w:val="000000"/>
          <w:shd w:val="clear" w:color="auto" w:fill="FFFFFF"/>
          <w:lang w:bidi="en-US"/>
        </w:rPr>
      </w:pPr>
      <w:r w:rsidRPr="00B01023">
        <w:rPr>
          <w:rFonts w:ascii="Times New Roman" w:eastAsia="Lucida Sans Unicode" w:hAnsi="Times New Roman" w:cs="Times New Roman"/>
          <w:b/>
          <w:color w:val="000000"/>
          <w:lang w:bidi="en-US"/>
        </w:rPr>
        <w:t>«</w:t>
      </w:r>
      <w:r w:rsidRPr="00B01023">
        <w:rPr>
          <w:rFonts w:ascii="Times New Roman" w:eastAsia="Lucida Sans Unicode" w:hAnsi="Times New Roman" w:cs="Times New Roman"/>
          <w:b/>
          <w:color w:val="000000"/>
          <w:shd w:val="clear" w:color="auto" w:fill="FFFFFF"/>
          <w:lang w:bidi="en-US"/>
        </w:rPr>
        <w:t>Нейропсихологический подход в работе учителя-логопеда с детьми с ОВЗ»</w:t>
      </w:r>
    </w:p>
    <w:p w:rsidR="00B01023" w:rsidRPr="00B01023" w:rsidRDefault="00B01023" w:rsidP="00B01023">
      <w:pPr>
        <w:widowControl w:val="0"/>
        <w:spacing w:after="0" w:line="240" w:lineRule="auto"/>
        <w:ind w:firstLine="709"/>
        <w:jc w:val="center"/>
        <w:rPr>
          <w:rFonts w:ascii="Times New Roman" w:eastAsia="Lucida Sans Unicode" w:hAnsi="Times New Roman" w:cs="Times New Roman"/>
          <w:b/>
          <w:color w:val="000000"/>
          <w:lang w:bidi="en-US"/>
        </w:rPr>
      </w:pPr>
    </w:p>
    <w:tbl>
      <w:tblPr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27" w:type="dxa"/>
        </w:tblCellMar>
        <w:tblLook w:val="04A0"/>
      </w:tblPr>
      <w:tblGrid>
        <w:gridCol w:w="2495"/>
        <w:gridCol w:w="7477"/>
      </w:tblGrid>
      <w:tr w:rsidR="00B01023" w:rsidRPr="00B01023" w:rsidTr="005447B0">
        <w:trPr>
          <w:trHeight w:val="742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023" w:rsidRPr="00B01023" w:rsidRDefault="00B01023" w:rsidP="00B01023">
            <w:pPr>
              <w:widowControl w:val="0"/>
              <w:tabs>
                <w:tab w:val="left" w:pos="7263"/>
                <w:tab w:val="left" w:pos="7830"/>
              </w:tabs>
              <w:spacing w:after="0" w:line="240" w:lineRule="auto"/>
              <w:ind w:left="-142" w:right="310"/>
              <w:rPr>
                <w:rFonts w:ascii="Times New Roman" w:eastAsia="Lucida Sans Unicode" w:hAnsi="Times New Roman" w:cs="Tahoma"/>
                <w:color w:val="000000"/>
                <w:lang w:val="en-US" w:bidi="en-US"/>
              </w:rPr>
            </w:pPr>
            <w:r w:rsidRPr="00B01023">
              <w:rPr>
                <w:rFonts w:ascii="Times New Roman" w:eastAsia="Lucida Sans Unicode" w:hAnsi="Times New Roman" w:cs="Tahoma"/>
                <w:color w:val="000000"/>
                <w:lang w:bidi="en-US"/>
              </w:rPr>
              <w:t>Цель программы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23" w:rsidRPr="00B01023" w:rsidRDefault="00B01023" w:rsidP="00B01023">
            <w:pPr>
              <w:widowControl w:val="0"/>
              <w:shd w:val="clear" w:color="auto" w:fill="FFFFFF"/>
              <w:spacing w:after="0" w:line="240" w:lineRule="auto"/>
              <w:ind w:left="-86"/>
              <w:jc w:val="both"/>
              <w:rPr>
                <w:rFonts w:ascii="Times New Roman" w:eastAsia="Lucida Sans Unicode" w:hAnsi="Times New Roman" w:cs="Times New Roman"/>
                <w:color w:val="000000"/>
                <w:lang w:bidi="en-US"/>
              </w:rPr>
            </w:pPr>
            <w:r w:rsidRPr="00B01023">
              <w:rPr>
                <w:rFonts w:ascii="Times New Roman" w:eastAsia="Lucida Sans Unicode" w:hAnsi="Times New Roman" w:cs="Times New Roman"/>
                <w:color w:val="000000"/>
                <w:lang w:bidi="ru-RU"/>
              </w:rPr>
              <w:t xml:space="preserve">Сформировать у слушателей комплекс профессиональных компетенций, </w:t>
            </w:r>
            <w:r w:rsidRPr="00B01023">
              <w:rPr>
                <w:rFonts w:ascii="Times New Roman" w:eastAsia="Lucida Sans Unicode" w:hAnsi="Times New Roman" w:cs="Tahoma"/>
                <w:color w:val="000000"/>
                <w:lang w:bidi="en-US"/>
              </w:rPr>
              <w:t>необходимых</w:t>
            </w:r>
            <w:r w:rsidRPr="00B01023">
              <w:rPr>
                <w:rFonts w:ascii="Times New Roman" w:eastAsia="Lucida Sans Unicode" w:hAnsi="Times New Roman" w:cs="Times New Roman"/>
                <w:color w:val="000000"/>
                <w:lang w:bidi="ru-RU"/>
              </w:rPr>
              <w:t xml:space="preserve"> в логопедической работе с учетом </w:t>
            </w:r>
            <w:r w:rsidRPr="00B01023">
              <w:rPr>
                <w:rFonts w:ascii="Times New Roman" w:eastAsia="Lucida Sans Unicode" w:hAnsi="Times New Roman" w:cs="Times New Roman"/>
                <w:color w:val="000000"/>
                <w:lang w:bidi="en-US"/>
              </w:rPr>
              <w:t xml:space="preserve">нейрофизиологических процессов, которые происходят в головном мозге ребенка для диагностики и коррекции </w:t>
            </w:r>
            <w:r w:rsidRPr="00B01023">
              <w:rPr>
                <w:rFonts w:ascii="Times New Roman" w:eastAsia="Lucida Sans Unicode" w:hAnsi="Times New Roman" w:cs="Times New Roman"/>
                <w:color w:val="000000"/>
                <w:lang w:bidi="ru-RU"/>
              </w:rPr>
              <w:t>психоречевого развития детей с ОВЗ.</w:t>
            </w:r>
          </w:p>
        </w:tc>
      </w:tr>
      <w:tr w:rsidR="00B01023" w:rsidRPr="00B01023" w:rsidTr="005447B0"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023" w:rsidRPr="00B01023" w:rsidRDefault="00B01023" w:rsidP="00B01023">
            <w:pPr>
              <w:widowControl w:val="0"/>
              <w:tabs>
                <w:tab w:val="left" w:pos="7263"/>
                <w:tab w:val="left" w:pos="7830"/>
              </w:tabs>
              <w:spacing w:after="0" w:line="240" w:lineRule="auto"/>
              <w:ind w:left="-142" w:right="310"/>
              <w:rPr>
                <w:rFonts w:ascii="Times New Roman" w:eastAsia="Lucida Sans Unicode" w:hAnsi="Times New Roman" w:cs="Tahoma"/>
                <w:color w:val="000000"/>
                <w:lang w:bidi="en-US"/>
              </w:rPr>
            </w:pPr>
            <w:proofErr w:type="spellStart"/>
            <w:r w:rsidRPr="00B01023">
              <w:rPr>
                <w:rFonts w:ascii="Times New Roman" w:eastAsia="Lucida Sans Unicode" w:hAnsi="Times New Roman" w:cs="Tahoma"/>
                <w:color w:val="000000"/>
                <w:lang w:val="en-US" w:bidi="en-US"/>
              </w:rPr>
              <w:t>Категория</w:t>
            </w:r>
            <w:proofErr w:type="spellEnd"/>
            <w:r w:rsidR="004D0A79">
              <w:rPr>
                <w:rFonts w:ascii="Times New Roman" w:eastAsia="Lucida Sans Unicode" w:hAnsi="Times New Roman" w:cs="Tahoma"/>
                <w:color w:val="000000"/>
                <w:lang w:bidi="en-US"/>
              </w:rPr>
              <w:t xml:space="preserve"> </w:t>
            </w:r>
            <w:proofErr w:type="spellStart"/>
            <w:r w:rsidRPr="00B01023">
              <w:rPr>
                <w:rFonts w:ascii="Times New Roman" w:eastAsia="Lucida Sans Unicode" w:hAnsi="Times New Roman" w:cs="Tahoma"/>
                <w:color w:val="000000"/>
                <w:lang w:val="en-US" w:bidi="en-US"/>
              </w:rPr>
              <w:t>специалистов</w:t>
            </w:r>
            <w:proofErr w:type="spellEnd"/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23" w:rsidRPr="00B01023" w:rsidRDefault="00B01023" w:rsidP="004D0A79">
            <w:pPr>
              <w:widowControl w:val="0"/>
              <w:spacing w:after="0" w:line="240" w:lineRule="auto"/>
              <w:ind w:left="-168"/>
              <w:jc w:val="both"/>
              <w:rPr>
                <w:rFonts w:ascii="Times New Roman" w:eastAsia="Lucida Sans Unicode" w:hAnsi="Times New Roman" w:cs="Tahoma"/>
                <w:color w:val="000000"/>
                <w:lang w:bidi="en-US"/>
              </w:rPr>
            </w:pPr>
            <w:r w:rsidRPr="00B01023">
              <w:rPr>
                <w:rFonts w:ascii="Times New Roman" w:eastAsia="Lucida Sans Unicode" w:hAnsi="Times New Roman" w:cs="Tahoma"/>
                <w:color w:val="000000"/>
                <w:lang w:bidi="en-US"/>
              </w:rPr>
              <w:t>воспитатели; учителя-логопеды, воспитатели логопедических групп, учителя начальных классов, педагоги дополнительного образования</w:t>
            </w:r>
          </w:p>
        </w:tc>
      </w:tr>
      <w:tr w:rsidR="005447B0" w:rsidRPr="005447B0" w:rsidTr="005447B0">
        <w:trPr>
          <w:trHeight w:val="4108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47B0" w:rsidRPr="00B01023" w:rsidRDefault="005447B0" w:rsidP="00B01023">
            <w:pPr>
              <w:widowControl w:val="0"/>
              <w:tabs>
                <w:tab w:val="left" w:pos="7263"/>
                <w:tab w:val="left" w:pos="7830"/>
              </w:tabs>
              <w:spacing w:after="0" w:line="240" w:lineRule="auto"/>
              <w:ind w:left="-142" w:right="310"/>
              <w:jc w:val="both"/>
              <w:rPr>
                <w:rFonts w:ascii="Times New Roman" w:eastAsia="Lucida Sans Unicode" w:hAnsi="Times New Roman" w:cs="Tahoma"/>
                <w:color w:val="000000"/>
                <w:lang w:bidi="en-US"/>
              </w:rPr>
            </w:pPr>
            <w:r w:rsidRPr="00B01023">
              <w:rPr>
                <w:rFonts w:ascii="Times New Roman" w:eastAsia="Lucida Sans Unicode" w:hAnsi="Times New Roman" w:cs="Tahoma"/>
                <w:color w:val="000000"/>
                <w:lang w:bidi="en-US"/>
              </w:rPr>
              <w:t>Содержание программы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47B0" w:rsidRPr="005447B0" w:rsidRDefault="005447B0" w:rsidP="00B01023">
            <w:pPr>
              <w:suppressAutoHyphens w:val="0"/>
              <w:spacing w:after="0" w:line="240" w:lineRule="auto"/>
              <w:ind w:left="-162" w:right="-2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01023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нормативно-правовые регламенты, регулирующие получение образования детьми с ОВЗ. Адаптированная основная общеобразовательная программа (АООП) общего образования (ОО)  </w:t>
            </w:r>
            <w:proofErr w:type="gramStart"/>
            <w:r w:rsidRPr="00B01023">
              <w:rPr>
                <w:rFonts w:ascii="Times New Roman" w:eastAsia="Times New Roman" w:hAnsi="Times New Roman" w:cs="Times New Roman"/>
                <w:lang w:eastAsia="ru-RU"/>
              </w:rPr>
              <w:t>обучающихся</w:t>
            </w:r>
            <w:proofErr w:type="gramEnd"/>
            <w:r w:rsidRPr="00B01023">
              <w:rPr>
                <w:rFonts w:ascii="Times New Roman" w:eastAsia="Times New Roman" w:hAnsi="Times New Roman" w:cs="Times New Roman"/>
                <w:lang w:eastAsia="ru-RU"/>
              </w:rPr>
              <w:t xml:space="preserve"> с ограниче</w:t>
            </w:r>
            <w:r w:rsidRPr="00B01023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B01023">
              <w:rPr>
                <w:rFonts w:ascii="Times New Roman" w:eastAsia="Times New Roman" w:hAnsi="Times New Roman" w:cs="Times New Roman"/>
                <w:lang w:eastAsia="ru-RU"/>
              </w:rPr>
              <w:t xml:space="preserve">ными возможностями здоровья. Специальная индивидуальная программа развития (СИПР), как специальное условие  позволяющее удовлетворить особые образовательные потребности </w:t>
            </w:r>
            <w:proofErr w:type="gramStart"/>
            <w:r w:rsidRPr="00B01023">
              <w:rPr>
                <w:rFonts w:ascii="Times New Roman" w:eastAsia="Times New Roman" w:hAnsi="Times New Roman" w:cs="Times New Roman"/>
                <w:lang w:eastAsia="ru-RU"/>
              </w:rPr>
              <w:t>обучающихся</w:t>
            </w:r>
            <w:proofErr w:type="gramEnd"/>
            <w:r w:rsidRPr="00B01023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5447B0" w:rsidRPr="00B01023" w:rsidRDefault="005447B0" w:rsidP="00B01023">
            <w:pPr>
              <w:widowControl w:val="0"/>
              <w:shd w:val="clear" w:color="auto" w:fill="FFFFFF"/>
              <w:spacing w:after="0" w:line="240" w:lineRule="auto"/>
              <w:ind w:left="-85"/>
              <w:contextualSpacing/>
              <w:jc w:val="both"/>
              <w:rPr>
                <w:rFonts w:ascii="Times New Roman" w:eastAsia="Lucida Sans Unicode" w:hAnsi="Times New Roman" w:cs="Tahoma"/>
                <w:bCs/>
                <w:color w:val="000000"/>
                <w:lang w:bidi="en-US"/>
              </w:rPr>
            </w:pPr>
            <w:proofErr w:type="spellStart"/>
            <w:r w:rsidRPr="00B01023">
              <w:rPr>
                <w:rFonts w:ascii="Times New Roman" w:eastAsia="Lucida Sans Unicode" w:hAnsi="Times New Roman" w:cs="Tahoma"/>
                <w:color w:val="000000"/>
                <w:lang w:bidi="en-US"/>
              </w:rPr>
              <w:t>Нейропедагогические</w:t>
            </w:r>
            <w:proofErr w:type="spellEnd"/>
            <w:r w:rsidRPr="00B01023">
              <w:rPr>
                <w:rFonts w:ascii="Times New Roman" w:eastAsia="Lucida Sans Unicode" w:hAnsi="Times New Roman" w:cs="Tahoma"/>
                <w:color w:val="000000"/>
                <w:lang w:bidi="en-US"/>
              </w:rPr>
              <w:t xml:space="preserve"> подходы, оптимизирующие коррекционную работу логопеда.</w:t>
            </w:r>
            <w:r w:rsidRPr="00B01023">
              <w:rPr>
                <w:rFonts w:ascii="Times New Roman" w:eastAsia="Lucida Sans Unicode" w:hAnsi="Times New Roman" w:cs="Tahoma"/>
                <w:bCs/>
                <w:color w:val="000000"/>
                <w:lang w:bidi="en-US"/>
              </w:rPr>
              <w:t xml:space="preserve"> Технология логопедического обследования. </w:t>
            </w:r>
            <w:proofErr w:type="gramStart"/>
            <w:r w:rsidRPr="00B01023">
              <w:rPr>
                <w:rFonts w:ascii="Times New Roman" w:eastAsia="Lucida Sans Unicode" w:hAnsi="Times New Roman" w:cs="Tahoma"/>
                <w:bCs/>
                <w:color w:val="000000"/>
                <w:lang w:bidi="en-US"/>
              </w:rPr>
              <w:t>Этапы логопедического обследования (ориентировочный, диагностический, аналитический, прогностический, информирование родителей):    задачи, виды деятельности, результаты.</w:t>
            </w:r>
            <w:proofErr w:type="gramEnd"/>
          </w:p>
          <w:p w:rsidR="005447B0" w:rsidRPr="005447B0" w:rsidRDefault="005447B0" w:rsidP="00B01023">
            <w:pPr>
              <w:suppressAutoHyphens w:val="0"/>
              <w:spacing w:after="0" w:line="240" w:lineRule="auto"/>
              <w:ind w:left="-168" w:right="-2" w:firstLine="94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01023">
              <w:rPr>
                <w:rFonts w:ascii="Times New Roman" w:eastAsia="Times New Roman" w:hAnsi="Times New Roman" w:cs="Times New Roman"/>
                <w:bCs/>
                <w:lang w:eastAsia="ru-RU"/>
              </w:rPr>
              <w:t>Нейропсихологическое  обследование детей с ОВЗ. Цель, задачи, особенн</w:t>
            </w:r>
            <w:r w:rsidRPr="00B01023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B01023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сти, этапы. Методики нейропсихологического обследования детей с ОВЗ. </w:t>
            </w:r>
          </w:p>
          <w:p w:rsidR="005447B0" w:rsidRPr="00B01023" w:rsidRDefault="005447B0" w:rsidP="00B01023">
            <w:pPr>
              <w:suppressAutoHyphens w:val="0"/>
              <w:spacing w:after="0" w:line="240" w:lineRule="auto"/>
              <w:ind w:left="-168" w:right="-2" w:firstLine="94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B01023">
              <w:rPr>
                <w:rFonts w:ascii="Times New Roman" w:eastAsia="Times New Roman" w:hAnsi="Times New Roman" w:cs="Times New Roman"/>
                <w:lang w:eastAsia="ru-RU"/>
              </w:rPr>
              <w:t>Технологии психолого-педагогической коррекции гностических, речевых процессов у детей с ОВЗ. Использование современных технологий, как не</w:t>
            </w:r>
            <w:r w:rsidRPr="00B01023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B01023">
              <w:rPr>
                <w:rFonts w:ascii="Times New Roman" w:eastAsia="Times New Roman" w:hAnsi="Times New Roman" w:cs="Times New Roman"/>
                <w:lang w:eastAsia="ru-RU"/>
              </w:rPr>
              <w:t>ропсихологического приема в коррекционной работе с детьми с ОВЗ: теле</w:t>
            </w:r>
            <w:r w:rsidRPr="00B01023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B01023">
              <w:rPr>
                <w:rFonts w:ascii="Times New Roman" w:eastAsia="Times New Roman" w:hAnsi="Times New Roman" w:cs="Times New Roman"/>
                <w:lang w:eastAsia="ru-RU"/>
              </w:rPr>
              <w:t xml:space="preserve">ная перкуссия, сенсомоторная интеграция, Су-джок терапия, телесно-ориентированные технологии, кинезиология, тейпирование и др. Элементы логопедического массажа. </w:t>
            </w:r>
            <w:proofErr w:type="gramStart"/>
            <w:r w:rsidRPr="00B01023">
              <w:rPr>
                <w:rFonts w:ascii="Times New Roman" w:eastAsia="Times New Roman" w:hAnsi="Times New Roman" w:cs="Times New Roman"/>
                <w:lang w:eastAsia="ru-RU"/>
              </w:rPr>
              <w:t>Организация психолого-педагогического сопр</w:t>
            </w:r>
            <w:r w:rsidRPr="00B0102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01023">
              <w:rPr>
                <w:rFonts w:ascii="Times New Roman" w:eastAsia="Times New Roman" w:hAnsi="Times New Roman" w:cs="Times New Roman"/>
                <w:lang w:eastAsia="ru-RU"/>
              </w:rPr>
              <w:t>вождения  обучающихся с ОВЗ в рамках реализации  нейропсихологическ</w:t>
            </w:r>
            <w:r w:rsidRPr="00B01023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B01023">
              <w:rPr>
                <w:rFonts w:ascii="Times New Roman" w:eastAsia="Times New Roman" w:hAnsi="Times New Roman" w:cs="Times New Roman"/>
                <w:lang w:eastAsia="ru-RU"/>
              </w:rPr>
              <w:t>го подхода.</w:t>
            </w:r>
            <w:proofErr w:type="gramEnd"/>
            <w:r w:rsidRPr="00B0102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01023">
              <w:rPr>
                <w:rFonts w:ascii="Times New Roman" w:eastAsia="Times New Roman" w:hAnsi="Times New Roman" w:cs="Times New Roman"/>
                <w:shd w:val="clear" w:color="auto" w:fill="FFFFFF"/>
                <w:lang w:eastAsia="ru-RU"/>
              </w:rPr>
              <w:t>Современные образовательные и коррекционные технологии в процессе сопровождения детей с ОВЗ.</w:t>
            </w:r>
          </w:p>
        </w:tc>
      </w:tr>
      <w:tr w:rsidR="00B01023" w:rsidRPr="00B01023" w:rsidTr="005447B0"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023" w:rsidRPr="00B01023" w:rsidRDefault="00B01023" w:rsidP="00B01023">
            <w:pPr>
              <w:widowControl w:val="0"/>
              <w:tabs>
                <w:tab w:val="left" w:pos="7263"/>
                <w:tab w:val="left" w:pos="7830"/>
              </w:tabs>
              <w:spacing w:after="0" w:line="240" w:lineRule="auto"/>
              <w:ind w:left="-142" w:right="310"/>
              <w:jc w:val="both"/>
              <w:rPr>
                <w:rFonts w:ascii="Times New Roman" w:eastAsia="Lucida Sans Unicode" w:hAnsi="Times New Roman" w:cs="Tahoma"/>
                <w:color w:val="000000"/>
                <w:lang w:bidi="en-US"/>
              </w:rPr>
            </w:pPr>
            <w:r w:rsidRPr="00B01023">
              <w:rPr>
                <w:rFonts w:ascii="Times New Roman" w:eastAsia="Lucida Sans Unicode" w:hAnsi="Times New Roman" w:cs="Tahoma"/>
                <w:color w:val="000000"/>
                <w:lang w:bidi="en-US"/>
              </w:rPr>
              <w:t>Методы и формы обучения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23" w:rsidRPr="00B01023" w:rsidRDefault="00B01023" w:rsidP="00B01023">
            <w:pPr>
              <w:widowControl w:val="0"/>
              <w:spacing w:after="0" w:line="240" w:lineRule="auto"/>
              <w:ind w:left="-168" w:firstLine="94"/>
              <w:jc w:val="both"/>
              <w:rPr>
                <w:rFonts w:ascii="Times New Roman" w:eastAsia="Lucida Sans Unicode" w:hAnsi="Times New Roman" w:cs="Tahoma"/>
                <w:color w:val="000000"/>
                <w:lang w:bidi="en-US"/>
              </w:rPr>
            </w:pPr>
            <w:r w:rsidRPr="00B01023">
              <w:rPr>
                <w:rFonts w:ascii="Times New Roman" w:eastAsia="Lucida Sans Unicode" w:hAnsi="Times New Roman" w:cs="Tahoma"/>
                <w:color w:val="000000"/>
                <w:lang w:bidi="en-US"/>
              </w:rPr>
              <w:t>Проблемное изложение, метод обобщения и систематизации материала, организационно-распределительные методы, изучение документов, изучение литературы, сравнительно-сопоставительный метод. Лекции, практические занятия, семинары, мультимедийные презентации, обсуждения</w:t>
            </w:r>
          </w:p>
        </w:tc>
      </w:tr>
      <w:tr w:rsidR="005447B0" w:rsidRPr="005447B0" w:rsidTr="005447B0">
        <w:trPr>
          <w:trHeight w:val="2349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47B0" w:rsidRPr="00B01023" w:rsidRDefault="005447B0" w:rsidP="005447B0">
            <w:pPr>
              <w:widowControl w:val="0"/>
              <w:tabs>
                <w:tab w:val="left" w:pos="7263"/>
                <w:tab w:val="left" w:pos="7830"/>
              </w:tabs>
              <w:spacing w:after="0" w:line="240" w:lineRule="auto"/>
              <w:ind w:left="-284" w:right="310"/>
              <w:jc w:val="center"/>
              <w:rPr>
                <w:rFonts w:ascii="Times New Roman" w:eastAsia="Lucida Sans Unicode" w:hAnsi="Times New Roman" w:cs="Tahoma"/>
                <w:color w:val="000000"/>
                <w:lang w:bidi="en-US"/>
              </w:rPr>
            </w:pPr>
            <w:r w:rsidRPr="00B01023">
              <w:rPr>
                <w:rFonts w:ascii="Times New Roman" w:eastAsia="Lucida Sans Unicode" w:hAnsi="Times New Roman" w:cs="Tahoma"/>
                <w:color w:val="000000"/>
                <w:lang w:bidi="en-US"/>
              </w:rPr>
              <w:t>Форма контроля</w:t>
            </w:r>
          </w:p>
          <w:p w:rsidR="005447B0" w:rsidRPr="00B01023" w:rsidRDefault="005447B0" w:rsidP="00B01023">
            <w:pPr>
              <w:widowControl w:val="0"/>
              <w:spacing w:after="0" w:line="240" w:lineRule="auto"/>
              <w:rPr>
                <w:rFonts w:ascii="Times New Roman" w:eastAsia="Lucida Sans Unicode" w:hAnsi="Times New Roman" w:cs="Tahoma"/>
                <w:color w:val="000000"/>
                <w:lang w:val="en-US" w:bidi="en-US"/>
              </w:rPr>
            </w:pPr>
            <w:r w:rsidRPr="00B01023">
              <w:rPr>
                <w:rFonts w:ascii="Times New Roman" w:eastAsia="Lucida Sans Unicode" w:hAnsi="Times New Roman" w:cs="Tahoma"/>
                <w:color w:val="000000"/>
                <w:lang w:bidi="en-US"/>
              </w:rPr>
              <w:t>(образовательный продукт)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47B0" w:rsidRPr="005447B0" w:rsidRDefault="005447B0" w:rsidP="005447B0">
            <w:pPr>
              <w:widowControl w:val="0"/>
              <w:spacing w:after="0" w:line="240" w:lineRule="auto"/>
              <w:ind w:left="60"/>
              <w:jc w:val="both"/>
              <w:rPr>
                <w:rFonts w:ascii="Times New Roman" w:eastAsia="Lucida Sans Unicode" w:hAnsi="Times New Roman" w:cs="Tahoma"/>
                <w:color w:val="000000"/>
                <w:lang w:bidi="en-US"/>
              </w:rPr>
            </w:pPr>
            <w:r w:rsidRPr="00B01023">
              <w:rPr>
                <w:rFonts w:ascii="Times New Roman" w:eastAsia="Lucida Sans Unicode" w:hAnsi="Times New Roman" w:cs="Tahoma"/>
                <w:color w:val="000000"/>
                <w:lang w:bidi="en-US"/>
              </w:rPr>
              <w:t>Выступление на семинаре, обсуждение в группах, тестирование</w:t>
            </w:r>
          </w:p>
          <w:p w:rsidR="005447B0" w:rsidRPr="005447B0" w:rsidRDefault="005447B0" w:rsidP="005447B0">
            <w:pPr>
              <w:widowControl w:val="0"/>
              <w:spacing w:after="0" w:line="240" w:lineRule="auto"/>
              <w:ind w:left="60"/>
              <w:jc w:val="both"/>
              <w:rPr>
                <w:rFonts w:ascii="Times New Roman" w:eastAsia="Lucida Sans Unicode" w:hAnsi="Times New Roman" w:cs="Tahoma"/>
                <w:color w:val="000000"/>
                <w:lang w:bidi="en-US"/>
              </w:rPr>
            </w:pPr>
            <w:r w:rsidRPr="00B01023">
              <w:rPr>
                <w:rFonts w:ascii="Times New Roman" w:eastAsia="Lucida Sans Unicode" w:hAnsi="Times New Roman" w:cs="Tahoma"/>
                <w:color w:val="000000"/>
                <w:lang w:bidi="en-US"/>
              </w:rPr>
              <w:t>Письменная работа с последующей самопроверкой и обсуждением типичных затруднений, тестирование</w:t>
            </w:r>
          </w:p>
          <w:p w:rsidR="005447B0" w:rsidRPr="005447B0" w:rsidRDefault="005447B0" w:rsidP="005447B0">
            <w:pPr>
              <w:widowControl w:val="0"/>
              <w:spacing w:after="0" w:line="240" w:lineRule="auto"/>
              <w:ind w:left="60"/>
              <w:jc w:val="both"/>
              <w:rPr>
                <w:rFonts w:ascii="Times New Roman" w:eastAsia="Lucida Sans Unicode" w:hAnsi="Times New Roman" w:cs="Tahoma"/>
                <w:color w:val="000000"/>
                <w:lang w:bidi="en-US"/>
              </w:rPr>
            </w:pPr>
            <w:r w:rsidRPr="00B01023">
              <w:rPr>
                <w:rFonts w:ascii="Times New Roman" w:eastAsia="Lucida Sans Unicode" w:hAnsi="Times New Roman" w:cs="Tahoma"/>
                <w:color w:val="000000"/>
                <w:lang w:bidi="en-US"/>
              </w:rPr>
              <w:t xml:space="preserve">Разработка инновационных технологий по коррекции гностических, речевых процессов у детей с ОВЗ с опорой на нейропсихологический подход Использование современных технологий, как нейропсихологического приема в коррекционной работе с детьми с ОВЗ: телесная перкуссия, сенсомоторная интеграция, Су-джок терапия, телесно-ориентированные технологии, кинезиология, тейпирование и др. Элементы логопедического </w:t>
            </w:r>
            <w:proofErr w:type="spellStart"/>
            <w:r w:rsidRPr="00B01023">
              <w:rPr>
                <w:rFonts w:ascii="Times New Roman" w:eastAsia="Lucida Sans Unicode" w:hAnsi="Times New Roman" w:cs="Tahoma"/>
                <w:color w:val="000000"/>
                <w:lang w:bidi="en-US"/>
              </w:rPr>
              <w:t>масссажа</w:t>
            </w:r>
            <w:proofErr w:type="spellEnd"/>
          </w:p>
          <w:p w:rsidR="005447B0" w:rsidRPr="00B01023" w:rsidRDefault="005447B0" w:rsidP="005447B0">
            <w:pPr>
              <w:widowControl w:val="0"/>
              <w:spacing w:after="0" w:line="240" w:lineRule="auto"/>
              <w:ind w:left="60"/>
              <w:jc w:val="both"/>
              <w:rPr>
                <w:rFonts w:ascii="Times New Roman" w:eastAsia="Lucida Sans Unicode" w:hAnsi="Times New Roman" w:cs="Tahoma"/>
                <w:color w:val="000000"/>
                <w:lang w:bidi="en-US"/>
              </w:rPr>
            </w:pPr>
            <w:proofErr w:type="spellStart"/>
            <w:r w:rsidRPr="00B01023">
              <w:rPr>
                <w:rFonts w:ascii="Times New Roman" w:eastAsia="Lucida Sans Unicode" w:hAnsi="Times New Roman" w:cs="Tahoma"/>
                <w:color w:val="000000"/>
                <w:lang w:val="en-US" w:bidi="en-US"/>
              </w:rPr>
              <w:t>Представление</w:t>
            </w:r>
            <w:proofErr w:type="spellEnd"/>
            <w:r w:rsidRPr="00B01023">
              <w:rPr>
                <w:rFonts w:ascii="Times New Roman" w:eastAsia="Lucida Sans Unicode" w:hAnsi="Times New Roman" w:cs="Tahoma"/>
                <w:color w:val="000000"/>
                <w:lang w:val="en-US" w:bidi="en-US"/>
              </w:rPr>
              <w:t xml:space="preserve"> и </w:t>
            </w:r>
            <w:proofErr w:type="spellStart"/>
            <w:r w:rsidRPr="00B01023">
              <w:rPr>
                <w:rFonts w:ascii="Times New Roman" w:eastAsia="Lucida Sans Unicode" w:hAnsi="Times New Roman" w:cs="Tahoma"/>
                <w:color w:val="000000"/>
                <w:lang w:val="en-US" w:bidi="en-US"/>
              </w:rPr>
              <w:t>защита</w:t>
            </w:r>
            <w:proofErr w:type="spellEnd"/>
            <w:r w:rsidR="004D0A79">
              <w:rPr>
                <w:rFonts w:ascii="Times New Roman" w:eastAsia="Lucida Sans Unicode" w:hAnsi="Times New Roman" w:cs="Tahoma"/>
                <w:color w:val="000000"/>
                <w:lang w:bidi="en-US"/>
              </w:rPr>
              <w:t xml:space="preserve"> </w:t>
            </w:r>
            <w:proofErr w:type="spellStart"/>
            <w:r w:rsidRPr="00B01023">
              <w:rPr>
                <w:rFonts w:ascii="Times New Roman" w:eastAsia="Lucida Sans Unicode" w:hAnsi="Times New Roman" w:cs="Tahoma"/>
                <w:color w:val="000000"/>
                <w:lang w:val="en-US" w:bidi="en-US"/>
              </w:rPr>
              <w:t>проекта</w:t>
            </w:r>
            <w:proofErr w:type="spellEnd"/>
          </w:p>
        </w:tc>
      </w:tr>
      <w:tr w:rsidR="00B01023" w:rsidRPr="00B01023" w:rsidTr="005447B0"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23" w:rsidRPr="00B01023" w:rsidRDefault="00B01023" w:rsidP="00B01023">
            <w:pPr>
              <w:widowControl w:val="0"/>
              <w:tabs>
                <w:tab w:val="left" w:pos="7263"/>
                <w:tab w:val="left" w:pos="7830"/>
              </w:tabs>
              <w:spacing w:after="0" w:line="240" w:lineRule="auto"/>
              <w:ind w:left="-142" w:right="310"/>
              <w:rPr>
                <w:rFonts w:ascii="Times New Roman" w:eastAsia="Lucida Sans Unicode" w:hAnsi="Times New Roman" w:cs="Tahoma"/>
                <w:color w:val="000000"/>
                <w:lang w:bidi="en-US"/>
              </w:rPr>
            </w:pPr>
            <w:r w:rsidRPr="00B01023">
              <w:rPr>
                <w:rFonts w:ascii="Times New Roman" w:eastAsia="Lucida Sans Unicode" w:hAnsi="Times New Roman" w:cs="Tahoma"/>
                <w:color w:val="000000"/>
                <w:lang w:bidi="en-US"/>
              </w:rPr>
              <w:t>Объем программы в часах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23" w:rsidRPr="00B01023" w:rsidRDefault="00B01023" w:rsidP="00B01023">
            <w:pPr>
              <w:widowControl w:val="0"/>
              <w:spacing w:after="0" w:line="240" w:lineRule="auto"/>
              <w:ind w:left="-168" w:firstLine="94"/>
              <w:jc w:val="center"/>
              <w:rPr>
                <w:rFonts w:ascii="Times New Roman" w:eastAsia="Lucida Sans Unicode" w:hAnsi="Times New Roman" w:cs="Tahoma"/>
                <w:color w:val="000000"/>
                <w:lang w:bidi="en-US"/>
              </w:rPr>
            </w:pPr>
            <w:r w:rsidRPr="00B01023">
              <w:rPr>
                <w:rFonts w:ascii="Times New Roman" w:eastAsia="Lucida Sans Unicode" w:hAnsi="Times New Roman" w:cs="Tahoma"/>
                <w:color w:val="000000"/>
                <w:lang w:bidi="en-US"/>
              </w:rPr>
              <w:t>72</w:t>
            </w:r>
          </w:p>
        </w:tc>
      </w:tr>
      <w:tr w:rsidR="00B01023" w:rsidRPr="00B01023" w:rsidTr="005447B0">
        <w:trPr>
          <w:trHeight w:val="279"/>
        </w:trPr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23" w:rsidRPr="00B01023" w:rsidRDefault="00B01023" w:rsidP="00B01023">
            <w:pPr>
              <w:widowControl w:val="0"/>
              <w:tabs>
                <w:tab w:val="left" w:pos="7263"/>
                <w:tab w:val="left" w:pos="7830"/>
              </w:tabs>
              <w:spacing w:after="0" w:line="240" w:lineRule="auto"/>
              <w:ind w:left="-142" w:right="310"/>
              <w:jc w:val="both"/>
              <w:rPr>
                <w:rFonts w:ascii="Times New Roman" w:eastAsia="Lucida Sans Unicode" w:hAnsi="Times New Roman" w:cs="Tahoma"/>
                <w:color w:val="000000"/>
                <w:lang w:bidi="en-US"/>
              </w:rPr>
            </w:pPr>
            <w:r w:rsidRPr="00B01023">
              <w:rPr>
                <w:rFonts w:ascii="Times New Roman" w:eastAsia="Lucida Sans Unicode" w:hAnsi="Times New Roman" w:cs="Tahoma"/>
                <w:color w:val="000000"/>
                <w:lang w:bidi="en-US"/>
              </w:rPr>
              <w:t>Научные кураторы программы (должность)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23" w:rsidRPr="00B01023" w:rsidRDefault="00B01023" w:rsidP="00B01023">
            <w:pPr>
              <w:widowControl w:val="0"/>
              <w:spacing w:after="0" w:line="240" w:lineRule="auto"/>
              <w:ind w:left="-168" w:firstLine="94"/>
              <w:jc w:val="both"/>
              <w:rPr>
                <w:rFonts w:ascii="Times New Roman" w:eastAsia="Lucida Sans Unicode" w:hAnsi="Times New Roman" w:cs="Tahoma"/>
                <w:color w:val="000000"/>
                <w:lang w:bidi="en-US"/>
              </w:rPr>
            </w:pPr>
            <w:r w:rsidRPr="00B01023">
              <w:rPr>
                <w:rFonts w:ascii="Times New Roman" w:eastAsia="Lucida Sans Unicode" w:hAnsi="Times New Roman" w:cs="Tahoma"/>
                <w:color w:val="000000"/>
                <w:lang w:bidi="en-US"/>
              </w:rPr>
              <w:t xml:space="preserve">Егорова Наталья Леонидовна, </w:t>
            </w:r>
            <w:proofErr w:type="spellStart"/>
            <w:r w:rsidRPr="00B01023">
              <w:rPr>
                <w:rFonts w:ascii="Times New Roman" w:eastAsia="Lucida Sans Unicode" w:hAnsi="Times New Roman" w:cs="Tahoma"/>
                <w:lang w:bidi="en-US"/>
              </w:rPr>
              <w:t>канд</w:t>
            </w:r>
            <w:proofErr w:type="gramStart"/>
            <w:r w:rsidRPr="00B01023">
              <w:rPr>
                <w:rFonts w:ascii="Times New Roman" w:eastAsia="Lucida Sans Unicode" w:hAnsi="Times New Roman" w:cs="Tahoma"/>
                <w:lang w:bidi="en-US"/>
              </w:rPr>
              <w:t>.п</w:t>
            </w:r>
            <w:proofErr w:type="gramEnd"/>
            <w:r w:rsidRPr="00B01023">
              <w:rPr>
                <w:rFonts w:ascii="Times New Roman" w:eastAsia="Lucida Sans Unicode" w:hAnsi="Times New Roman" w:cs="Tahoma"/>
                <w:lang w:bidi="en-US"/>
              </w:rPr>
              <w:t>едагог.наук</w:t>
            </w:r>
            <w:proofErr w:type="spellEnd"/>
            <w:r w:rsidRPr="00B01023">
              <w:rPr>
                <w:rFonts w:ascii="Times New Roman" w:eastAsia="Lucida Sans Unicode" w:hAnsi="Times New Roman" w:cs="Tahoma"/>
                <w:lang w:bidi="en-US"/>
              </w:rPr>
              <w:t>, доцент кафедры дефектологии</w:t>
            </w:r>
            <w:r w:rsidRPr="00B01023">
              <w:rPr>
                <w:rFonts w:ascii="Times New Roman" w:eastAsia="Lucida Sans Unicode" w:hAnsi="Times New Roman" w:cs="Tahoma"/>
                <w:color w:val="000000"/>
                <w:lang w:bidi="en-US"/>
              </w:rPr>
              <w:t xml:space="preserve">; </w:t>
            </w:r>
          </w:p>
          <w:p w:rsidR="00B01023" w:rsidRPr="00B01023" w:rsidRDefault="00B01023" w:rsidP="00B01023">
            <w:pPr>
              <w:widowControl w:val="0"/>
              <w:spacing w:after="0" w:line="240" w:lineRule="auto"/>
              <w:ind w:left="-168" w:firstLine="94"/>
              <w:jc w:val="both"/>
              <w:rPr>
                <w:rFonts w:ascii="Times New Roman" w:eastAsia="Lucida Sans Unicode" w:hAnsi="Times New Roman" w:cs="Tahoma"/>
                <w:lang w:bidi="en-US"/>
              </w:rPr>
            </w:pPr>
            <w:proofErr w:type="spellStart"/>
            <w:r w:rsidRPr="00B01023">
              <w:rPr>
                <w:rFonts w:ascii="Times New Roman" w:eastAsia="Lucida Sans Unicode" w:hAnsi="Times New Roman" w:cs="Tahoma"/>
                <w:lang w:bidi="en-US"/>
              </w:rPr>
              <w:t>Мусихина</w:t>
            </w:r>
            <w:proofErr w:type="spellEnd"/>
            <w:r w:rsidRPr="00B01023">
              <w:rPr>
                <w:rFonts w:ascii="Times New Roman" w:eastAsia="Lucida Sans Unicode" w:hAnsi="Times New Roman" w:cs="Tahoma"/>
                <w:lang w:bidi="en-US"/>
              </w:rPr>
              <w:t xml:space="preserve"> Светлана Александровна, </w:t>
            </w:r>
            <w:proofErr w:type="spellStart"/>
            <w:r w:rsidRPr="00B01023">
              <w:rPr>
                <w:rFonts w:ascii="Times New Roman" w:eastAsia="Lucida Sans Unicode" w:hAnsi="Times New Roman" w:cs="Tahoma"/>
                <w:lang w:bidi="en-US"/>
              </w:rPr>
              <w:t>канд</w:t>
            </w:r>
            <w:proofErr w:type="gramStart"/>
            <w:r w:rsidRPr="00B01023">
              <w:rPr>
                <w:rFonts w:ascii="Times New Roman" w:eastAsia="Lucida Sans Unicode" w:hAnsi="Times New Roman" w:cs="Tahoma"/>
                <w:lang w:bidi="en-US"/>
              </w:rPr>
              <w:t>.п</w:t>
            </w:r>
            <w:proofErr w:type="gramEnd"/>
            <w:r w:rsidRPr="00B01023">
              <w:rPr>
                <w:rFonts w:ascii="Times New Roman" w:eastAsia="Lucida Sans Unicode" w:hAnsi="Times New Roman" w:cs="Tahoma"/>
                <w:lang w:bidi="en-US"/>
              </w:rPr>
              <w:t>едагог.наук</w:t>
            </w:r>
            <w:proofErr w:type="spellEnd"/>
            <w:r w:rsidRPr="00B01023">
              <w:rPr>
                <w:rFonts w:ascii="Times New Roman" w:eastAsia="Lucida Sans Unicode" w:hAnsi="Times New Roman" w:cs="Tahoma"/>
                <w:lang w:bidi="en-US"/>
              </w:rPr>
              <w:t xml:space="preserve">, доцент кафедры дефектологии; </w:t>
            </w:r>
          </w:p>
          <w:p w:rsidR="00B01023" w:rsidRPr="00B01023" w:rsidRDefault="00B01023" w:rsidP="00B01023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color w:val="000000"/>
                <w:lang w:bidi="en-US"/>
              </w:rPr>
            </w:pPr>
            <w:r w:rsidRPr="00B01023">
              <w:rPr>
                <w:rFonts w:ascii="Times New Roman" w:eastAsia="Lucida Sans Unicode" w:hAnsi="Times New Roman" w:cs="Tahoma"/>
                <w:lang w:bidi="en-US"/>
              </w:rPr>
              <w:t>Дмитриевских Людмила Сергеевна – старший преподаватель кафедры дефектологии.</w:t>
            </w:r>
          </w:p>
        </w:tc>
      </w:tr>
      <w:tr w:rsidR="00B01023" w:rsidRPr="00B01023" w:rsidTr="005447B0"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023" w:rsidRPr="00B01023" w:rsidRDefault="00B01023" w:rsidP="00B01023">
            <w:pPr>
              <w:widowControl w:val="0"/>
              <w:tabs>
                <w:tab w:val="left" w:pos="7263"/>
                <w:tab w:val="left" w:pos="7830"/>
              </w:tabs>
              <w:spacing w:after="0" w:line="240" w:lineRule="auto"/>
              <w:ind w:left="-142" w:right="310"/>
              <w:jc w:val="both"/>
              <w:rPr>
                <w:rFonts w:ascii="Times New Roman" w:eastAsia="Lucida Sans Unicode" w:hAnsi="Times New Roman" w:cs="Tahoma"/>
                <w:color w:val="000000"/>
                <w:lang w:bidi="en-US"/>
              </w:rPr>
            </w:pPr>
            <w:r w:rsidRPr="00B01023">
              <w:rPr>
                <w:rFonts w:ascii="Times New Roman" w:eastAsia="Lucida Sans Unicode" w:hAnsi="Times New Roman" w:cs="Tahoma"/>
                <w:color w:val="000000"/>
                <w:lang w:bidi="en-US"/>
              </w:rPr>
              <w:t>Предполагаемые сроки реализации программы</w:t>
            </w:r>
          </w:p>
        </w:tc>
        <w:tc>
          <w:tcPr>
            <w:tcW w:w="7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023" w:rsidRPr="00B01023" w:rsidRDefault="005A04CD" w:rsidP="00B01023">
            <w:pPr>
              <w:widowControl w:val="0"/>
              <w:spacing w:after="0" w:line="240" w:lineRule="auto"/>
              <w:ind w:left="-168" w:firstLine="94"/>
              <w:rPr>
                <w:rFonts w:ascii="Times New Roman" w:eastAsia="Lucida Sans Unicode" w:hAnsi="Times New Roman" w:cs="Tahoma"/>
                <w:color w:val="000000"/>
                <w:lang w:bidi="en-US"/>
              </w:rPr>
            </w:pPr>
            <w:r w:rsidRPr="005A04CD">
              <w:rPr>
                <w:rFonts w:ascii="Times New Roman" w:eastAsia="Lucida Sans Unicode" w:hAnsi="Times New Roman" w:cs="Tahoma"/>
                <w:color w:val="000000"/>
                <w:lang w:bidi="en-US"/>
              </w:rPr>
              <w:t>06 апреля – 17 апреля 2026 года</w:t>
            </w:r>
          </w:p>
        </w:tc>
      </w:tr>
    </w:tbl>
    <w:p w:rsidR="00981694" w:rsidRPr="005447B0" w:rsidRDefault="00981694">
      <w:pPr>
        <w:sectPr w:rsidR="00981694" w:rsidRPr="005447B0">
          <w:pgSz w:w="11906" w:h="16838"/>
          <w:pgMar w:top="709" w:right="850" w:bottom="1134" w:left="1701" w:header="0" w:footer="0" w:gutter="0"/>
          <w:cols w:space="720"/>
          <w:formProt w:val="0"/>
          <w:docGrid w:linePitch="360" w:charSpace="8192"/>
        </w:sectPr>
      </w:pPr>
    </w:p>
    <w:p w:rsidR="005A04CD" w:rsidRPr="005A04CD" w:rsidRDefault="005A04CD" w:rsidP="005A04CD">
      <w:pPr>
        <w:widowControl w:val="0"/>
        <w:spacing w:after="0" w:line="240" w:lineRule="auto"/>
        <w:jc w:val="center"/>
        <w:rPr>
          <w:rFonts w:ascii="Times New Roman" w:eastAsia="Lucida Sans Unicode" w:hAnsi="Times New Roman" w:cs="Tahoma"/>
          <w:b/>
          <w:color w:val="000000"/>
          <w:sz w:val="18"/>
          <w:szCs w:val="18"/>
          <w:lang w:bidi="en-US"/>
        </w:rPr>
      </w:pPr>
      <w:r w:rsidRPr="005A04CD">
        <w:rPr>
          <w:rFonts w:ascii="Times New Roman" w:eastAsia="Lucida Sans Unicode" w:hAnsi="Times New Roman" w:cs="Tahoma"/>
          <w:b/>
          <w:color w:val="000000"/>
          <w:sz w:val="18"/>
          <w:szCs w:val="18"/>
          <w:lang w:bidi="en-US"/>
        </w:rPr>
        <w:lastRenderedPageBreak/>
        <w:t>АННОТАЦИЯ</w:t>
      </w:r>
    </w:p>
    <w:p w:rsidR="005A04CD" w:rsidRPr="005A04CD" w:rsidRDefault="005A04CD" w:rsidP="005A04CD">
      <w:pPr>
        <w:widowControl w:val="0"/>
        <w:spacing w:after="0" w:line="240" w:lineRule="auto"/>
        <w:jc w:val="center"/>
        <w:rPr>
          <w:rFonts w:ascii="Times New Roman" w:eastAsia="Lucida Sans Unicode" w:hAnsi="Times New Roman" w:cs="Tahoma"/>
          <w:b/>
          <w:color w:val="000000"/>
          <w:sz w:val="18"/>
          <w:szCs w:val="18"/>
          <w:lang w:bidi="en-US"/>
        </w:rPr>
      </w:pPr>
      <w:r w:rsidRPr="005A04CD">
        <w:rPr>
          <w:rFonts w:ascii="Times New Roman" w:eastAsia="Lucida Sans Unicode" w:hAnsi="Times New Roman" w:cs="Tahoma"/>
          <w:color w:val="000000"/>
          <w:sz w:val="18"/>
          <w:szCs w:val="18"/>
          <w:lang w:bidi="en-US"/>
        </w:rPr>
        <w:t>дополнительной профессиональной программы повышения квалификации</w:t>
      </w:r>
    </w:p>
    <w:p w:rsidR="005A04CD" w:rsidRPr="005A04CD" w:rsidRDefault="005A04CD" w:rsidP="005A04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eastAsia="ru-RU" w:bidi="en-US"/>
        </w:rPr>
      </w:pPr>
      <w:r w:rsidRPr="005A04CD">
        <w:rPr>
          <w:rFonts w:ascii="Times New Roman" w:eastAsia="Lucida Sans Unicode" w:hAnsi="Times New Roman" w:cs="Tahoma"/>
          <w:b/>
          <w:color w:val="000000"/>
          <w:sz w:val="24"/>
          <w:szCs w:val="24"/>
          <w:lang w:bidi="en-US"/>
        </w:rPr>
        <w:t>Логопедические технологии в коррекции речевых нарушений в условиях современного образования</w:t>
      </w:r>
    </w:p>
    <w:tbl>
      <w:tblPr>
        <w:tblW w:w="10290" w:type="dxa"/>
        <w:tblInd w:w="-8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27" w:type="dxa"/>
        </w:tblCellMar>
        <w:tblLook w:val="04A0"/>
      </w:tblPr>
      <w:tblGrid>
        <w:gridCol w:w="3628"/>
        <w:gridCol w:w="47"/>
        <w:gridCol w:w="6615"/>
      </w:tblGrid>
      <w:tr w:rsidR="005A04CD" w:rsidRPr="005A04CD" w:rsidTr="005A04CD">
        <w:trPr>
          <w:trHeight w:val="438"/>
        </w:trPr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4CD" w:rsidRPr="005A04CD" w:rsidRDefault="005A04CD" w:rsidP="005A04CD">
            <w:pPr>
              <w:widowControl w:val="0"/>
              <w:tabs>
                <w:tab w:val="left" w:pos="2512"/>
                <w:tab w:val="left" w:pos="7263"/>
                <w:tab w:val="left" w:pos="7830"/>
              </w:tabs>
              <w:spacing w:after="0" w:line="240" w:lineRule="auto"/>
              <w:ind w:right="-39"/>
              <w:contextualSpacing/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val="en-US" w:bidi="en-US"/>
              </w:rPr>
            </w:pPr>
            <w:r w:rsidRPr="005A04CD"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bidi="en-US"/>
              </w:rPr>
              <w:t>Цель программы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4CD" w:rsidRPr="005A04CD" w:rsidRDefault="005A04CD" w:rsidP="005A04CD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ahoma"/>
                <w:bCs/>
                <w:sz w:val="18"/>
                <w:szCs w:val="18"/>
                <w:lang w:bidi="en-US"/>
              </w:rPr>
            </w:pPr>
            <w:r w:rsidRPr="005A04CD"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bidi="en-US"/>
              </w:rPr>
              <w:t>повышение квалификации учителей-логопедов, воспитателей ДОУ и педагогов общеобразовательных и специальных (коррекционных) школ, преподавателей учреждений, реализующих программы профессионального образования по реализации коррекционно-педагогической деятельности обучающихся с ОВЗ</w:t>
            </w:r>
            <w:r w:rsidRPr="005A04CD">
              <w:rPr>
                <w:rFonts w:ascii="Times New Roman" w:eastAsia="Lucida Sans Unicode" w:hAnsi="Times New Roman" w:cs="Tahoma"/>
                <w:sz w:val="18"/>
                <w:szCs w:val="18"/>
                <w:lang w:bidi="en-US"/>
              </w:rPr>
              <w:t xml:space="preserve">.   </w:t>
            </w:r>
          </w:p>
        </w:tc>
      </w:tr>
      <w:tr w:rsidR="005A04CD" w:rsidRPr="005A04CD" w:rsidTr="005A04CD">
        <w:trPr>
          <w:trHeight w:val="260"/>
        </w:trPr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4CD" w:rsidRPr="005A04CD" w:rsidRDefault="005A04CD" w:rsidP="005A04CD">
            <w:pPr>
              <w:widowControl w:val="0"/>
              <w:tabs>
                <w:tab w:val="left" w:pos="7263"/>
                <w:tab w:val="left" w:pos="7830"/>
              </w:tabs>
              <w:spacing w:after="0" w:line="240" w:lineRule="auto"/>
              <w:ind w:right="310"/>
              <w:contextualSpacing/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val="en-US" w:bidi="en-US"/>
              </w:rPr>
            </w:pPr>
            <w:proofErr w:type="spellStart"/>
            <w:r w:rsidRPr="005A04CD"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val="en-US" w:bidi="en-US"/>
              </w:rPr>
              <w:t>Категорияспециалистов</w:t>
            </w:r>
            <w:proofErr w:type="spellEnd"/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4CD" w:rsidRPr="005A04CD" w:rsidRDefault="005A04CD" w:rsidP="005A04CD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A04CD">
              <w:rPr>
                <w:rFonts w:ascii="Times New Roman" w:eastAsia="Times New Roman" w:hAnsi="Times New Roman" w:cs="Times New Roman"/>
                <w:sz w:val="18"/>
                <w:szCs w:val="18"/>
              </w:rPr>
              <w:t>воспитатели; учителя-логопеды, воспитатели логопедических групп, учителя начальных классов, педагоги дополнительного образования, учителя-дефектологи</w:t>
            </w:r>
          </w:p>
        </w:tc>
      </w:tr>
      <w:tr w:rsidR="005A04CD" w:rsidRPr="005A04CD" w:rsidTr="005A04CD">
        <w:trPr>
          <w:trHeight w:val="2583"/>
        </w:trPr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4CD" w:rsidRPr="005A04CD" w:rsidRDefault="005A04CD" w:rsidP="005A04CD">
            <w:pPr>
              <w:widowControl w:val="0"/>
              <w:tabs>
                <w:tab w:val="left" w:pos="7263"/>
                <w:tab w:val="left" w:pos="7830"/>
              </w:tabs>
              <w:spacing w:after="0" w:line="240" w:lineRule="auto"/>
              <w:ind w:right="310"/>
              <w:contextualSpacing/>
              <w:jc w:val="both"/>
              <w:rPr>
                <w:rFonts w:ascii="Times New Roman" w:eastAsia="Lucida Sans Unicode" w:hAnsi="Times New Roman" w:cs="Tahoma"/>
                <w:b/>
                <w:color w:val="000000"/>
                <w:sz w:val="18"/>
                <w:szCs w:val="18"/>
                <w:lang w:bidi="en-US"/>
              </w:rPr>
            </w:pPr>
            <w:r w:rsidRPr="005A04CD"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bidi="en-US"/>
              </w:rPr>
              <w:t>Содержание программы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4CD" w:rsidRPr="005A04CD" w:rsidRDefault="005A04CD" w:rsidP="005A04CD">
            <w:pPr>
              <w:suppressAutoHyphens w:val="0"/>
              <w:spacing w:after="0" w:line="240" w:lineRule="auto"/>
              <w:ind w:right="-2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Основные нормативно-правовые регламенты, регулирующие получение образ</w:t>
            </w:r>
            <w:r w:rsidRPr="005A0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5A0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вания детьми с нарушениями речи; Федеральный государственный образов</w:t>
            </w:r>
            <w:r w:rsidRPr="005A0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</w:t>
            </w:r>
            <w:r w:rsidRPr="005A0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тельный стандарт </w:t>
            </w:r>
            <w:proofErr w:type="gramStart"/>
            <w:r w:rsidRPr="005A0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обучающихся</w:t>
            </w:r>
            <w:proofErr w:type="gramEnd"/>
            <w:r w:rsidRPr="005A0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ОВЗ: концепция, методология  структура. </w:t>
            </w:r>
          </w:p>
          <w:p w:rsidR="005A04CD" w:rsidRPr="005A04CD" w:rsidRDefault="005A04CD" w:rsidP="005A04CD">
            <w:pPr>
              <w:suppressAutoHyphens w:val="0"/>
              <w:spacing w:after="0" w:line="240" w:lineRule="auto"/>
              <w:ind w:right="-2" w:firstLine="94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обследования лиц с нарушениями речи. Критерии дифференциальной диагностики лиц с различными видами речевой патологии. Индивидуально-типологические особенности лиц с речевым недоразвитием.</w:t>
            </w:r>
          </w:p>
          <w:p w:rsidR="005A04CD" w:rsidRPr="005A04CD" w:rsidRDefault="005A04CD" w:rsidP="005A04CD">
            <w:pPr>
              <w:suppressAutoHyphens w:val="0"/>
              <w:spacing w:after="0" w:line="240" w:lineRule="auto"/>
              <w:ind w:right="-2" w:firstLine="94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0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Специфика реализации вариативных стратегий в логопедической работе. Ра</w:t>
            </w:r>
            <w:r w:rsidRPr="005A0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</w:t>
            </w:r>
            <w:r w:rsidRPr="005A0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витие лингвистических способностей, когнитивных функций у детей дошкол</w:t>
            </w:r>
            <w:r w:rsidRPr="005A0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ь</w:t>
            </w:r>
            <w:r w:rsidRPr="005A0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ного возраста. Преодоление недостаточности регуляторных компонентов уче</w:t>
            </w:r>
            <w:r w:rsidRPr="005A0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</w:t>
            </w:r>
            <w:r w:rsidRPr="005A04C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ной деятельности у школьников с дисграфией. </w:t>
            </w:r>
          </w:p>
        </w:tc>
      </w:tr>
      <w:tr w:rsidR="005A04CD" w:rsidRPr="005A04CD" w:rsidTr="005A04CD"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4CD" w:rsidRPr="005A04CD" w:rsidRDefault="005A04CD" w:rsidP="005A04CD">
            <w:pPr>
              <w:widowControl w:val="0"/>
              <w:tabs>
                <w:tab w:val="left" w:pos="7263"/>
                <w:tab w:val="left" w:pos="7830"/>
              </w:tabs>
              <w:spacing w:after="0" w:line="240" w:lineRule="auto"/>
              <w:ind w:right="310"/>
              <w:contextualSpacing/>
              <w:jc w:val="both"/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bidi="en-US"/>
              </w:rPr>
            </w:pPr>
            <w:r w:rsidRPr="005A04CD"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bidi="en-US"/>
              </w:rPr>
              <w:t>Методы и формы обучения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4CD" w:rsidRPr="005A04CD" w:rsidRDefault="005A04CD" w:rsidP="005A04CD">
            <w:pPr>
              <w:widowControl w:val="0"/>
              <w:spacing w:after="0" w:line="240" w:lineRule="auto"/>
              <w:ind w:firstLine="94"/>
              <w:jc w:val="both"/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bidi="en-US"/>
              </w:rPr>
            </w:pPr>
            <w:r w:rsidRPr="005A04CD"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bidi="en-US"/>
              </w:rPr>
              <w:t>Проблемное изложение, метод обобщения и систематизации материала, организационно-распределительные методы, изучение документов, изучение литературы, сравнительно-сопоставительный метод. Лекции, практические занятия, семинары, мультимедийные презентации, обсуждения</w:t>
            </w:r>
          </w:p>
        </w:tc>
      </w:tr>
      <w:tr w:rsidR="005A04CD" w:rsidRPr="005A04CD" w:rsidTr="005A04CD">
        <w:trPr>
          <w:trHeight w:val="1359"/>
        </w:trPr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4CD" w:rsidRPr="005A04CD" w:rsidRDefault="005A04CD" w:rsidP="005A04CD">
            <w:pPr>
              <w:widowControl w:val="0"/>
              <w:tabs>
                <w:tab w:val="left" w:pos="7263"/>
                <w:tab w:val="left" w:pos="7830"/>
              </w:tabs>
              <w:spacing w:after="0" w:line="240" w:lineRule="auto"/>
              <w:ind w:right="310"/>
              <w:contextualSpacing/>
              <w:jc w:val="center"/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bidi="en-US"/>
              </w:rPr>
            </w:pPr>
            <w:r w:rsidRPr="005A04CD"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bidi="en-US"/>
              </w:rPr>
              <w:t>Форма контроля</w:t>
            </w:r>
          </w:p>
          <w:p w:rsidR="005A04CD" w:rsidRPr="005A04CD" w:rsidRDefault="005A04CD" w:rsidP="005A04CD">
            <w:pPr>
              <w:widowControl w:val="0"/>
              <w:tabs>
                <w:tab w:val="left" w:pos="7263"/>
                <w:tab w:val="left" w:pos="7830"/>
              </w:tabs>
              <w:spacing w:after="0" w:line="240" w:lineRule="auto"/>
              <w:ind w:right="310"/>
              <w:contextualSpacing/>
              <w:jc w:val="both"/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val="en-US" w:bidi="en-US"/>
              </w:rPr>
            </w:pPr>
            <w:r w:rsidRPr="005A04CD"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bidi="en-US"/>
              </w:rPr>
              <w:t>(образовательный продукт)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A04CD" w:rsidRPr="005A04CD" w:rsidRDefault="005A04CD" w:rsidP="005A04CD">
            <w:pPr>
              <w:widowControl w:val="0"/>
              <w:spacing w:after="0" w:line="240" w:lineRule="auto"/>
              <w:ind w:firstLine="94"/>
              <w:jc w:val="both"/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bidi="en-US"/>
              </w:rPr>
            </w:pPr>
            <w:r w:rsidRPr="005A04CD"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bidi="en-US"/>
              </w:rPr>
              <w:t>Выступление на семинаре, обсуждение в группах, тестирование</w:t>
            </w:r>
          </w:p>
          <w:p w:rsidR="005A04CD" w:rsidRPr="005A04CD" w:rsidRDefault="005A04CD" w:rsidP="005A04CD">
            <w:pPr>
              <w:widowControl w:val="0"/>
              <w:spacing w:after="0" w:line="240" w:lineRule="auto"/>
              <w:ind w:firstLine="94"/>
              <w:jc w:val="both"/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bidi="en-US"/>
              </w:rPr>
            </w:pPr>
            <w:r w:rsidRPr="005A04CD"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bidi="en-US"/>
              </w:rPr>
              <w:t xml:space="preserve">Анализ диагностического инструментария по выявлению уровня речевого недоразвития у детей дошкольного и школьного возраста, тестирование. </w:t>
            </w:r>
          </w:p>
          <w:p w:rsidR="005A04CD" w:rsidRPr="005A04CD" w:rsidRDefault="005A04CD" w:rsidP="005A04C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 w:bidi="en-US"/>
              </w:rPr>
            </w:pPr>
            <w:r w:rsidRPr="005A04CD"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bidi="en-US"/>
              </w:rPr>
              <w:t>Представление инновационной технологии по преодолению речевых нарушений у лиц с ОВЗ</w:t>
            </w:r>
          </w:p>
          <w:p w:rsidR="005A04CD" w:rsidRPr="005A04CD" w:rsidRDefault="005A04CD" w:rsidP="005A04CD">
            <w:pPr>
              <w:suppressAutoHyphens w:val="0"/>
              <w:spacing w:after="0" w:line="240" w:lineRule="auto"/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bidi="en-US"/>
              </w:rPr>
            </w:pPr>
            <w:r w:rsidRPr="005A04CD">
              <w:rPr>
                <w:rFonts w:ascii="Times New Roman" w:eastAsia="Times New Roman" w:hAnsi="Times New Roman" w:cs="Times New Roman"/>
                <w:sz w:val="18"/>
                <w:szCs w:val="18"/>
              </w:rPr>
              <w:t>Защита собственного педагогического опыта по проблеме курса</w:t>
            </w:r>
          </w:p>
        </w:tc>
      </w:tr>
      <w:tr w:rsidR="005A04CD" w:rsidRPr="005A04CD" w:rsidTr="005A04CD"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4CD" w:rsidRPr="005A04CD" w:rsidRDefault="005A04CD" w:rsidP="005A04CD">
            <w:pPr>
              <w:widowControl w:val="0"/>
              <w:tabs>
                <w:tab w:val="left" w:pos="7263"/>
                <w:tab w:val="left" w:pos="7830"/>
              </w:tabs>
              <w:spacing w:after="0" w:line="240" w:lineRule="auto"/>
              <w:ind w:right="310"/>
              <w:contextualSpacing/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bidi="en-US"/>
              </w:rPr>
            </w:pPr>
            <w:r w:rsidRPr="005A04CD"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bidi="en-US"/>
              </w:rPr>
              <w:t>Объем программы в часах</w:t>
            </w:r>
          </w:p>
        </w:tc>
        <w:tc>
          <w:tcPr>
            <w:tcW w:w="6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4CD" w:rsidRPr="005A04CD" w:rsidRDefault="005A04CD" w:rsidP="005A04CD">
            <w:pPr>
              <w:widowControl w:val="0"/>
              <w:spacing w:after="0" w:line="240" w:lineRule="auto"/>
              <w:ind w:firstLine="94"/>
              <w:jc w:val="center"/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val="en-US" w:bidi="en-US"/>
              </w:rPr>
            </w:pPr>
            <w:r w:rsidRPr="005A04CD"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val="en-US" w:bidi="en-US"/>
              </w:rPr>
              <w:t>72</w:t>
            </w:r>
          </w:p>
        </w:tc>
      </w:tr>
      <w:tr w:rsidR="005A04CD" w:rsidRPr="005A04CD" w:rsidTr="005A04CD">
        <w:trPr>
          <w:trHeight w:val="279"/>
        </w:trPr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4CD" w:rsidRPr="005A04CD" w:rsidRDefault="005A04CD" w:rsidP="005A04CD">
            <w:pPr>
              <w:widowControl w:val="0"/>
              <w:tabs>
                <w:tab w:val="left" w:pos="7263"/>
                <w:tab w:val="left" w:pos="7830"/>
              </w:tabs>
              <w:spacing w:after="0" w:line="240" w:lineRule="auto"/>
              <w:ind w:right="310"/>
              <w:contextualSpacing/>
              <w:jc w:val="both"/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bidi="en-US"/>
              </w:rPr>
            </w:pPr>
            <w:r w:rsidRPr="005A04CD"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bidi="en-US"/>
              </w:rPr>
              <w:t>Научные кураторы программы (должность)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4CD" w:rsidRPr="005A04CD" w:rsidRDefault="005A04CD" w:rsidP="005A04CD">
            <w:pPr>
              <w:widowControl w:val="0"/>
              <w:spacing w:after="0" w:line="240" w:lineRule="auto"/>
              <w:ind w:firstLine="94"/>
              <w:jc w:val="both"/>
              <w:rPr>
                <w:rFonts w:ascii="Times New Roman" w:eastAsia="Lucida Sans Unicode" w:hAnsi="Times New Roman" w:cs="Tahoma"/>
                <w:sz w:val="18"/>
                <w:szCs w:val="18"/>
                <w:lang w:bidi="en-US"/>
              </w:rPr>
            </w:pPr>
            <w:proofErr w:type="spellStart"/>
            <w:r w:rsidRPr="005A04CD">
              <w:rPr>
                <w:rFonts w:ascii="Times New Roman" w:eastAsia="Lucida Sans Unicode" w:hAnsi="Times New Roman" w:cs="Tahoma"/>
                <w:b/>
                <w:sz w:val="18"/>
                <w:szCs w:val="18"/>
                <w:lang w:bidi="en-US"/>
              </w:rPr>
              <w:t>Мусихина</w:t>
            </w:r>
            <w:proofErr w:type="spellEnd"/>
            <w:r w:rsidRPr="005A04CD">
              <w:rPr>
                <w:rFonts w:ascii="Times New Roman" w:eastAsia="Lucida Sans Unicode" w:hAnsi="Times New Roman" w:cs="Tahoma"/>
                <w:b/>
                <w:sz w:val="18"/>
                <w:szCs w:val="18"/>
                <w:lang w:bidi="en-US"/>
              </w:rPr>
              <w:t xml:space="preserve"> Светлана Александровна</w:t>
            </w:r>
            <w:r w:rsidRPr="005A04CD">
              <w:rPr>
                <w:rFonts w:ascii="Times New Roman" w:eastAsia="Lucida Sans Unicode" w:hAnsi="Times New Roman" w:cs="Tahoma"/>
                <w:sz w:val="18"/>
                <w:szCs w:val="18"/>
                <w:lang w:bidi="en-US"/>
              </w:rPr>
              <w:t xml:space="preserve">, </w:t>
            </w:r>
            <w:proofErr w:type="spellStart"/>
            <w:r w:rsidRPr="005A04CD">
              <w:rPr>
                <w:rFonts w:ascii="Times New Roman" w:eastAsia="Lucida Sans Unicode" w:hAnsi="Times New Roman" w:cs="Tahoma"/>
                <w:sz w:val="18"/>
                <w:szCs w:val="18"/>
                <w:lang w:bidi="en-US"/>
              </w:rPr>
              <w:t>канд</w:t>
            </w:r>
            <w:proofErr w:type="gramStart"/>
            <w:r w:rsidRPr="005A04CD">
              <w:rPr>
                <w:rFonts w:ascii="Times New Roman" w:eastAsia="Lucida Sans Unicode" w:hAnsi="Times New Roman" w:cs="Tahoma"/>
                <w:sz w:val="18"/>
                <w:szCs w:val="18"/>
                <w:lang w:bidi="en-US"/>
              </w:rPr>
              <w:t>.п</w:t>
            </w:r>
            <w:proofErr w:type="gramEnd"/>
            <w:r w:rsidRPr="005A04CD">
              <w:rPr>
                <w:rFonts w:ascii="Times New Roman" w:eastAsia="Lucida Sans Unicode" w:hAnsi="Times New Roman" w:cs="Tahoma"/>
                <w:sz w:val="18"/>
                <w:szCs w:val="18"/>
                <w:lang w:bidi="en-US"/>
              </w:rPr>
              <w:t>ед.наук</w:t>
            </w:r>
            <w:proofErr w:type="spellEnd"/>
            <w:r w:rsidRPr="005A04CD">
              <w:rPr>
                <w:rFonts w:ascii="Times New Roman" w:eastAsia="Lucida Sans Unicode" w:hAnsi="Times New Roman" w:cs="Tahoma"/>
                <w:sz w:val="18"/>
                <w:szCs w:val="18"/>
                <w:lang w:bidi="en-US"/>
              </w:rPr>
              <w:t xml:space="preserve">, доцент кафедры «Дефектология», </w:t>
            </w:r>
          </w:p>
          <w:p w:rsidR="005A04CD" w:rsidRPr="005A04CD" w:rsidRDefault="005A04CD" w:rsidP="005A04CD">
            <w:pPr>
              <w:widowControl w:val="0"/>
              <w:spacing w:after="0" w:line="240" w:lineRule="auto"/>
              <w:ind w:firstLine="94"/>
              <w:jc w:val="both"/>
              <w:rPr>
                <w:rFonts w:ascii="Times New Roman" w:eastAsia="Lucida Sans Unicode" w:hAnsi="Times New Roman" w:cs="Tahoma"/>
                <w:sz w:val="18"/>
                <w:szCs w:val="18"/>
                <w:lang w:bidi="en-US"/>
              </w:rPr>
            </w:pPr>
            <w:r w:rsidRPr="005A04CD">
              <w:rPr>
                <w:rFonts w:ascii="Times New Roman" w:eastAsia="Lucida Sans Unicode" w:hAnsi="Times New Roman" w:cs="Tahoma"/>
                <w:b/>
                <w:color w:val="000000"/>
                <w:sz w:val="18"/>
                <w:szCs w:val="18"/>
                <w:lang w:bidi="en-US"/>
              </w:rPr>
              <w:t>Егорова Наталья Леонидовна</w:t>
            </w:r>
            <w:r w:rsidRPr="005A04CD"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bidi="en-US"/>
              </w:rPr>
              <w:t xml:space="preserve">, </w:t>
            </w:r>
            <w:proofErr w:type="spellStart"/>
            <w:r w:rsidRPr="005A04CD">
              <w:rPr>
                <w:rFonts w:ascii="Times New Roman" w:eastAsia="Lucida Sans Unicode" w:hAnsi="Times New Roman" w:cs="Tahoma"/>
                <w:sz w:val="18"/>
                <w:szCs w:val="18"/>
                <w:lang w:bidi="en-US"/>
              </w:rPr>
              <w:t>канд</w:t>
            </w:r>
            <w:proofErr w:type="gramStart"/>
            <w:r w:rsidRPr="005A04CD">
              <w:rPr>
                <w:rFonts w:ascii="Times New Roman" w:eastAsia="Lucida Sans Unicode" w:hAnsi="Times New Roman" w:cs="Tahoma"/>
                <w:sz w:val="18"/>
                <w:szCs w:val="18"/>
                <w:lang w:bidi="en-US"/>
              </w:rPr>
              <w:t>.п</w:t>
            </w:r>
            <w:proofErr w:type="gramEnd"/>
            <w:r w:rsidRPr="005A04CD">
              <w:rPr>
                <w:rFonts w:ascii="Times New Roman" w:eastAsia="Lucida Sans Unicode" w:hAnsi="Times New Roman" w:cs="Tahoma"/>
                <w:sz w:val="18"/>
                <w:szCs w:val="18"/>
                <w:lang w:bidi="en-US"/>
              </w:rPr>
              <w:t>едагог.наук</w:t>
            </w:r>
            <w:proofErr w:type="spellEnd"/>
            <w:r w:rsidRPr="005A04CD">
              <w:rPr>
                <w:rFonts w:ascii="Times New Roman" w:eastAsia="Lucida Sans Unicode" w:hAnsi="Times New Roman" w:cs="Tahoma"/>
                <w:sz w:val="18"/>
                <w:szCs w:val="18"/>
                <w:lang w:bidi="en-US"/>
              </w:rPr>
              <w:t xml:space="preserve">, доцент кафедры «Дефектология», </w:t>
            </w:r>
          </w:p>
          <w:p w:rsidR="005A04CD" w:rsidRPr="005A04CD" w:rsidRDefault="005A04CD" w:rsidP="005A04CD">
            <w:pPr>
              <w:widowControl w:val="0"/>
              <w:spacing w:after="0" w:line="240" w:lineRule="auto"/>
              <w:ind w:firstLine="94"/>
              <w:jc w:val="both"/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bidi="en-US"/>
              </w:rPr>
            </w:pPr>
            <w:r w:rsidRPr="005A04CD">
              <w:rPr>
                <w:rFonts w:ascii="Times New Roman" w:eastAsia="Lucida Sans Unicode" w:hAnsi="Times New Roman" w:cs="Tahoma"/>
                <w:b/>
                <w:sz w:val="18"/>
                <w:szCs w:val="18"/>
                <w:lang w:bidi="en-US"/>
              </w:rPr>
              <w:t>Дмитриевских Людмила Сергеевна</w:t>
            </w:r>
            <w:r w:rsidRPr="005A04CD">
              <w:rPr>
                <w:rFonts w:ascii="Times New Roman" w:eastAsia="Lucida Sans Unicode" w:hAnsi="Times New Roman" w:cs="Tahoma"/>
                <w:sz w:val="18"/>
                <w:szCs w:val="18"/>
                <w:lang w:bidi="en-US"/>
              </w:rPr>
              <w:t xml:space="preserve"> – старший преподаватель кафедры «Дефектология».</w:t>
            </w:r>
          </w:p>
        </w:tc>
      </w:tr>
      <w:tr w:rsidR="005A04CD" w:rsidRPr="005A04CD" w:rsidTr="005A04CD"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4CD" w:rsidRPr="005A04CD" w:rsidRDefault="005A04CD" w:rsidP="005A04CD">
            <w:pPr>
              <w:widowControl w:val="0"/>
              <w:tabs>
                <w:tab w:val="left" w:pos="7263"/>
                <w:tab w:val="left" w:pos="7830"/>
              </w:tabs>
              <w:spacing w:after="0" w:line="240" w:lineRule="auto"/>
              <w:ind w:right="310"/>
              <w:contextualSpacing/>
              <w:jc w:val="both"/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bidi="en-US"/>
              </w:rPr>
            </w:pPr>
            <w:r w:rsidRPr="005A04CD"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bidi="en-US"/>
              </w:rPr>
              <w:t>Предполагаемые сроки реализации программы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04CD" w:rsidRPr="005A04CD" w:rsidRDefault="005A51BE" w:rsidP="005A04CD">
            <w:pPr>
              <w:widowControl w:val="0"/>
              <w:spacing w:after="0" w:line="240" w:lineRule="auto"/>
              <w:ind w:firstLine="94"/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bidi="en-US"/>
              </w:rPr>
            </w:pPr>
            <w:r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bidi="en-US"/>
              </w:rPr>
              <w:t>10</w:t>
            </w:r>
            <w:r w:rsidR="005A04CD" w:rsidRPr="005A04CD">
              <w:rPr>
                <w:rFonts w:ascii="Times New Roman" w:eastAsia="Lucida Sans Unicode" w:hAnsi="Times New Roman" w:cs="Tahoma"/>
                <w:color w:val="000000"/>
                <w:sz w:val="18"/>
                <w:szCs w:val="18"/>
                <w:lang w:bidi="en-US"/>
              </w:rPr>
              <w:t xml:space="preserve"> марта – 21 марта 2026год</w:t>
            </w:r>
          </w:p>
        </w:tc>
      </w:tr>
    </w:tbl>
    <w:p w:rsidR="00981694" w:rsidRPr="005447B0" w:rsidRDefault="00981694">
      <w:pPr>
        <w:sectPr w:rsidR="00981694" w:rsidRPr="005447B0">
          <w:pgSz w:w="11906" w:h="16838"/>
          <w:pgMar w:top="709" w:right="850" w:bottom="1134" w:left="1701" w:header="0" w:footer="0" w:gutter="0"/>
          <w:cols w:space="720"/>
          <w:formProt w:val="0"/>
          <w:docGrid w:linePitch="360" w:charSpace="8192"/>
        </w:sectPr>
      </w:pPr>
    </w:p>
    <w:p w:rsidR="00981694" w:rsidRPr="005447B0" w:rsidRDefault="005447B0">
      <w:pPr>
        <w:pStyle w:val="ae"/>
        <w:jc w:val="center"/>
        <w:rPr>
          <w:rFonts w:ascii="Times New Roman" w:hAnsi="Times New Roman" w:cs="Times New Roman"/>
          <w:b/>
        </w:rPr>
      </w:pPr>
      <w:r w:rsidRPr="005447B0">
        <w:rPr>
          <w:rFonts w:ascii="Times New Roman" w:hAnsi="Times New Roman" w:cs="Times New Roman"/>
          <w:b/>
        </w:rPr>
        <w:lastRenderedPageBreak/>
        <w:t>АННОТАЦИЯ</w:t>
      </w:r>
    </w:p>
    <w:p w:rsidR="00981694" w:rsidRPr="005447B0" w:rsidRDefault="005447B0">
      <w:pPr>
        <w:pStyle w:val="ae"/>
        <w:jc w:val="center"/>
        <w:rPr>
          <w:rFonts w:ascii="Times New Roman" w:hAnsi="Times New Roman" w:cs="Times New Roman"/>
        </w:rPr>
      </w:pPr>
      <w:r w:rsidRPr="005447B0">
        <w:rPr>
          <w:rFonts w:ascii="Times New Roman" w:hAnsi="Times New Roman" w:cs="Times New Roman"/>
        </w:rPr>
        <w:t>дополнительной профессиональной программы повышения квалификации</w:t>
      </w:r>
    </w:p>
    <w:p w:rsidR="00981694" w:rsidRPr="005447B0" w:rsidRDefault="005447B0">
      <w:pPr>
        <w:tabs>
          <w:tab w:val="left" w:pos="2694"/>
        </w:tabs>
        <w:ind w:firstLine="709"/>
        <w:jc w:val="center"/>
      </w:pPr>
      <w:r w:rsidRPr="005447B0">
        <w:rPr>
          <w:rFonts w:ascii="Times New Roman" w:hAnsi="Times New Roman" w:cs="Times New Roman"/>
          <w:b/>
          <w:bCs/>
        </w:rPr>
        <w:t>«Особенности обучения дисциплинам филологического цикла школьников с ОВЗ в процессе инклюзивного образования»</w:t>
      </w:r>
    </w:p>
    <w:tbl>
      <w:tblPr>
        <w:tblW w:w="9864" w:type="dxa"/>
        <w:tblLayout w:type="fixed"/>
        <w:tblLook w:val="04A0"/>
      </w:tblPr>
      <w:tblGrid>
        <w:gridCol w:w="2802"/>
        <w:gridCol w:w="7062"/>
      </w:tblGrid>
      <w:tr w:rsidR="00981694" w:rsidRPr="005447B0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694" w:rsidRPr="005447B0" w:rsidRDefault="005447B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5447B0">
              <w:rPr>
                <w:rFonts w:ascii="Times New Roman" w:hAnsi="Times New Roman" w:cs="Times New Roman"/>
                <w:lang w:eastAsia="ar-SA"/>
              </w:rPr>
              <w:t>Цель программы</w:t>
            </w: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694" w:rsidRPr="005447B0" w:rsidRDefault="005447B0">
            <w:pPr>
              <w:snapToGrid w:val="0"/>
              <w:spacing w:after="0" w:line="240" w:lineRule="auto"/>
              <w:contextualSpacing/>
              <w:jc w:val="both"/>
            </w:pPr>
            <w:r w:rsidRPr="005447B0">
              <w:rPr>
                <w:rFonts w:ascii="Times New Roman" w:hAnsi="Times New Roman" w:cs="Times New Roman"/>
                <w:bCs/>
              </w:rPr>
              <w:t xml:space="preserve">Формирование теоретической и практической готовности учителей-словесников к организации и осуществлению образовательного процесса с учетом индивидуальных особенностей развития </w:t>
            </w:r>
            <w:r w:rsidRPr="005447B0">
              <w:rPr>
                <w:rFonts w:ascii="Times New Roman" w:hAnsi="Times New Roman" w:cs="Times New Roman"/>
              </w:rPr>
              <w:t xml:space="preserve">обучающихся с ОВЗ.   </w:t>
            </w:r>
          </w:p>
        </w:tc>
      </w:tr>
      <w:tr w:rsidR="00981694" w:rsidRPr="005447B0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694" w:rsidRPr="005447B0" w:rsidRDefault="005447B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5447B0">
              <w:rPr>
                <w:rFonts w:ascii="Times New Roman" w:hAnsi="Times New Roman" w:cs="Times New Roman"/>
                <w:lang w:eastAsia="ar-SA"/>
              </w:rPr>
              <w:t>Категория специалистов</w:t>
            </w: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694" w:rsidRPr="005447B0" w:rsidRDefault="005447B0">
            <w:pPr>
              <w:pStyle w:val="ae"/>
              <w:contextualSpacing/>
              <w:jc w:val="both"/>
            </w:pPr>
            <w:r w:rsidRPr="005447B0">
              <w:rPr>
                <w:rFonts w:ascii="Times New Roman" w:hAnsi="Times New Roman" w:cs="Times New Roman"/>
              </w:rPr>
              <w:t xml:space="preserve">Учителя русского языка и литературы, учителя-логопеды, учителя начальных классов, педагоги дополнительного образования, учителя-дефектологи </w:t>
            </w:r>
          </w:p>
        </w:tc>
      </w:tr>
      <w:tr w:rsidR="00B01023" w:rsidRPr="005447B0" w:rsidTr="00E2592A">
        <w:trPr>
          <w:trHeight w:val="3746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01023" w:rsidRPr="005447B0" w:rsidRDefault="00B01023">
            <w:pPr>
              <w:tabs>
                <w:tab w:val="left" w:pos="7263"/>
                <w:tab w:val="left" w:pos="7830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447B0">
              <w:rPr>
                <w:rFonts w:ascii="Times New Roman" w:hAnsi="Times New Roman" w:cs="Times New Roman"/>
              </w:rPr>
              <w:t>Содержание программы</w:t>
            </w: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01023" w:rsidRPr="005447B0" w:rsidRDefault="00B01023">
            <w:pPr>
              <w:tabs>
                <w:tab w:val="center" w:pos="4677"/>
                <w:tab w:val="right" w:pos="9355"/>
              </w:tabs>
              <w:spacing w:after="0" w:line="240" w:lineRule="auto"/>
              <w:ind w:firstLine="94"/>
              <w:contextualSpacing/>
              <w:jc w:val="both"/>
              <w:rPr>
                <w:rFonts w:ascii="Times New Roman" w:hAnsi="Times New Roman" w:cs="Times New Roman"/>
                <w:bCs/>
              </w:rPr>
            </w:pPr>
            <w:r w:rsidRPr="005447B0">
              <w:rPr>
                <w:rFonts w:ascii="Times New Roman" w:hAnsi="Times New Roman" w:cs="Times New Roman"/>
                <w:bCs/>
              </w:rPr>
              <w:t>Профессиональные компетенции учителя русского языка и литературы, повышающие мотивацию к обучению и формирующие языковую культуру обучающихся.</w:t>
            </w:r>
          </w:p>
          <w:p w:rsidR="00B01023" w:rsidRPr="005447B0" w:rsidRDefault="00B01023">
            <w:pPr>
              <w:tabs>
                <w:tab w:val="center" w:pos="4677"/>
                <w:tab w:val="right" w:pos="9355"/>
              </w:tabs>
              <w:spacing w:after="0" w:line="240" w:lineRule="auto"/>
              <w:ind w:firstLine="94"/>
              <w:contextualSpacing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5447B0">
              <w:rPr>
                <w:rFonts w:ascii="Times New Roman" w:hAnsi="Times New Roman" w:cs="Times New Roman"/>
                <w:lang w:eastAsia="ar-SA"/>
              </w:rPr>
              <w:t>Основные вопросы русского языка и его истории, стилистики и культуры речи, элементы сравнительного языкознания, включаемые в олимпиадные задания.</w:t>
            </w:r>
          </w:p>
          <w:p w:rsidR="00B01023" w:rsidRPr="005447B0" w:rsidRDefault="00B01023">
            <w:pPr>
              <w:tabs>
                <w:tab w:val="center" w:pos="4677"/>
                <w:tab w:val="right" w:pos="9355"/>
              </w:tabs>
              <w:spacing w:after="0" w:line="240" w:lineRule="auto"/>
              <w:ind w:firstLine="94"/>
              <w:contextualSpacing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5447B0">
              <w:rPr>
                <w:rFonts w:ascii="Times New Roman" w:hAnsi="Times New Roman" w:cs="Times New Roman"/>
                <w:lang w:eastAsia="ar-SA"/>
              </w:rPr>
              <w:t>Теоретико-методологические проблемы содержания образования и обучения лиц с ОВЗ.</w:t>
            </w:r>
          </w:p>
          <w:p w:rsidR="00B01023" w:rsidRPr="005447B0" w:rsidRDefault="00B01023">
            <w:pPr>
              <w:spacing w:after="0" w:line="240" w:lineRule="auto"/>
              <w:ind w:firstLine="94"/>
              <w:contextualSpacing/>
              <w:jc w:val="both"/>
              <w:rPr>
                <w:rFonts w:ascii="Times New Roman" w:hAnsi="Times New Roman" w:cs="Times New Roman"/>
              </w:rPr>
            </w:pPr>
            <w:r w:rsidRPr="005447B0">
              <w:rPr>
                <w:rFonts w:ascii="Times New Roman" w:hAnsi="Times New Roman" w:cs="Times New Roman"/>
              </w:rPr>
              <w:t>Анализ информационных источников для работы с детьми с ОВЗ (приложение 1 стандарта).</w:t>
            </w:r>
          </w:p>
          <w:p w:rsidR="00B01023" w:rsidRPr="005447B0" w:rsidRDefault="00B01023">
            <w:pPr>
              <w:spacing w:after="0" w:line="240" w:lineRule="auto"/>
              <w:ind w:firstLine="94"/>
              <w:contextualSpacing/>
              <w:jc w:val="both"/>
            </w:pPr>
            <w:r w:rsidRPr="005447B0">
              <w:rPr>
                <w:rFonts w:ascii="Times New Roman" w:hAnsi="Times New Roman" w:cs="Times New Roman"/>
              </w:rPr>
              <w:t>Решение и комментирование неординарных (прошлых лет) задач</w:t>
            </w:r>
            <w:r w:rsidRPr="005447B0">
              <w:rPr>
                <w:rFonts w:ascii="Times New Roman" w:hAnsi="Times New Roman" w:cs="Times New Roman"/>
                <w:lang w:eastAsia="ar-SA"/>
              </w:rPr>
              <w:t>.</w:t>
            </w:r>
          </w:p>
          <w:p w:rsidR="00B01023" w:rsidRPr="005447B0" w:rsidRDefault="00B0102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447B0">
              <w:rPr>
                <w:rFonts w:ascii="Times New Roman" w:hAnsi="Times New Roman" w:cs="Times New Roman"/>
              </w:rPr>
              <w:t>Психолого-педагогические аспекты сопровождения обучения русскому языку школьников с ОВЗ.</w:t>
            </w:r>
          </w:p>
          <w:p w:rsidR="00B01023" w:rsidRPr="005447B0" w:rsidRDefault="00B01023">
            <w:pPr>
              <w:spacing w:after="0" w:line="240" w:lineRule="auto"/>
              <w:ind w:firstLine="94"/>
              <w:contextualSpacing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5447B0">
              <w:rPr>
                <w:rFonts w:ascii="Times New Roman" w:hAnsi="Times New Roman" w:cs="Times New Roman"/>
                <w:lang w:eastAsia="ar-SA"/>
              </w:rPr>
              <w:t xml:space="preserve">Технологии работы с историческими словарями и текстами. </w:t>
            </w:r>
          </w:p>
          <w:p w:rsidR="00B01023" w:rsidRPr="005447B0" w:rsidRDefault="00B01023">
            <w:pPr>
              <w:spacing w:after="0" w:line="240" w:lineRule="auto"/>
              <w:ind w:firstLine="94"/>
              <w:contextualSpacing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5447B0">
              <w:rPr>
                <w:rFonts w:ascii="Times New Roman" w:hAnsi="Times New Roman" w:cs="Times New Roman"/>
                <w:lang w:eastAsia="ar-SA"/>
              </w:rPr>
              <w:t>Технология исторической реконструкции при изучении филологических явлений.</w:t>
            </w:r>
          </w:p>
          <w:p w:rsidR="00B01023" w:rsidRPr="005447B0" w:rsidRDefault="00B01023">
            <w:pPr>
              <w:spacing w:after="0" w:line="240" w:lineRule="auto"/>
              <w:ind w:firstLine="94"/>
              <w:contextualSpacing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5447B0">
              <w:rPr>
                <w:rFonts w:ascii="Times New Roman" w:hAnsi="Times New Roman" w:cs="Times New Roman"/>
                <w:lang w:eastAsia="ar-SA"/>
              </w:rPr>
              <w:t xml:space="preserve">Блочно-модульная технология, учитывающая уровень лингвистической подготовки обучающихся. </w:t>
            </w:r>
          </w:p>
          <w:p w:rsidR="00B01023" w:rsidRPr="005447B0" w:rsidRDefault="00B01023">
            <w:pPr>
              <w:spacing w:after="0" w:line="240" w:lineRule="auto"/>
              <w:ind w:firstLine="94"/>
              <w:contextualSpacing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5447B0">
              <w:rPr>
                <w:rFonts w:ascii="Times New Roman" w:hAnsi="Times New Roman" w:cs="Times New Roman"/>
                <w:lang w:eastAsia="ar-SA"/>
              </w:rPr>
              <w:t xml:space="preserve">Технологии </w:t>
            </w:r>
            <w:proofErr w:type="spellStart"/>
            <w:r w:rsidRPr="005447B0">
              <w:rPr>
                <w:rFonts w:ascii="Times New Roman" w:hAnsi="Times New Roman" w:cs="Times New Roman"/>
                <w:lang w:eastAsia="ar-SA"/>
              </w:rPr>
              <w:t>полилингвистического</w:t>
            </w:r>
            <w:proofErr w:type="spellEnd"/>
            <w:r w:rsidRPr="005447B0">
              <w:rPr>
                <w:rFonts w:ascii="Times New Roman" w:hAnsi="Times New Roman" w:cs="Times New Roman"/>
                <w:lang w:eastAsia="ar-SA"/>
              </w:rPr>
              <w:t xml:space="preserve"> образования.</w:t>
            </w:r>
          </w:p>
          <w:p w:rsidR="00B01023" w:rsidRPr="005447B0" w:rsidRDefault="00B01023" w:rsidP="00E2592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5447B0">
              <w:rPr>
                <w:rFonts w:ascii="Times New Roman" w:hAnsi="Times New Roman" w:cs="Times New Roman"/>
              </w:rPr>
              <w:t xml:space="preserve">Особенности реализации содержания курса русского языка при обучении детей с нарушениями речи, слуха, зрения </w:t>
            </w:r>
          </w:p>
        </w:tc>
      </w:tr>
      <w:tr w:rsidR="00981694" w:rsidRPr="005447B0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694" w:rsidRPr="005447B0" w:rsidRDefault="005447B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5447B0">
              <w:rPr>
                <w:rFonts w:ascii="Times New Roman" w:hAnsi="Times New Roman" w:cs="Times New Roman"/>
                <w:lang w:eastAsia="ar-SA"/>
              </w:rPr>
              <w:t>Методы и формы обучения</w:t>
            </w: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694" w:rsidRPr="005447B0" w:rsidRDefault="005447B0">
            <w:pPr>
              <w:snapToGrid w:val="0"/>
              <w:spacing w:after="0" w:line="240" w:lineRule="auto"/>
              <w:contextualSpacing/>
              <w:jc w:val="both"/>
            </w:pPr>
            <w:r w:rsidRPr="005447B0">
              <w:rPr>
                <w:rFonts w:ascii="Times New Roman" w:hAnsi="Times New Roman" w:cs="Times New Roman"/>
              </w:rPr>
              <w:t xml:space="preserve">Проблемное изложение, метод обобщения и систематизации материала, организационно-распределительные методы, изучение документов, изучение литературы, сравнительно-сопоставительный метод, анализ педагогических ситуаций.  </w:t>
            </w:r>
            <w:r w:rsidRPr="005447B0">
              <w:rPr>
                <w:rFonts w:ascii="Times New Roman" w:hAnsi="Times New Roman" w:cs="Times New Roman"/>
                <w:lang w:eastAsia="ar-SA"/>
              </w:rPr>
              <w:t xml:space="preserve">Лекции, </w:t>
            </w:r>
            <w:r w:rsidRPr="005447B0">
              <w:rPr>
                <w:rFonts w:ascii="Times New Roman" w:hAnsi="Times New Roman" w:cs="Times New Roman"/>
              </w:rPr>
              <w:t xml:space="preserve">мультимедийные презентации, </w:t>
            </w:r>
            <w:r w:rsidRPr="005447B0">
              <w:rPr>
                <w:rFonts w:ascii="Times New Roman" w:hAnsi="Times New Roman" w:cs="Times New Roman"/>
                <w:lang w:eastAsia="ar-SA"/>
              </w:rPr>
              <w:t xml:space="preserve">практические занятия с использованием активных методов, </w:t>
            </w:r>
            <w:r w:rsidRPr="005447B0">
              <w:rPr>
                <w:rFonts w:ascii="Times New Roman" w:hAnsi="Times New Roman" w:cs="Times New Roman"/>
              </w:rPr>
              <w:t xml:space="preserve">обсуждение, частично-поисковый и исследовательский методы, </w:t>
            </w:r>
            <w:r w:rsidRPr="005447B0">
              <w:rPr>
                <w:rFonts w:ascii="Times New Roman" w:hAnsi="Times New Roman" w:cs="Times New Roman"/>
                <w:lang w:eastAsia="ar-SA"/>
              </w:rPr>
              <w:t xml:space="preserve"> педагогические проекты.</w:t>
            </w:r>
          </w:p>
        </w:tc>
      </w:tr>
      <w:tr w:rsidR="00B01023" w:rsidRPr="005447B0" w:rsidTr="00DB7903">
        <w:trPr>
          <w:trHeight w:val="130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01023" w:rsidRPr="005447B0" w:rsidRDefault="00B01023">
            <w:pPr>
              <w:tabs>
                <w:tab w:val="left" w:pos="7263"/>
                <w:tab w:val="left" w:pos="7830"/>
              </w:tabs>
              <w:ind w:right="34"/>
              <w:contextualSpacing/>
              <w:jc w:val="center"/>
              <w:rPr>
                <w:rFonts w:ascii="Times New Roman" w:hAnsi="Times New Roman" w:cs="Times New Roman"/>
              </w:rPr>
            </w:pPr>
            <w:r w:rsidRPr="005447B0">
              <w:rPr>
                <w:rFonts w:ascii="Times New Roman" w:hAnsi="Times New Roman" w:cs="Times New Roman"/>
              </w:rPr>
              <w:t>Форма контроля</w:t>
            </w:r>
          </w:p>
          <w:p w:rsidR="00B01023" w:rsidRPr="005447B0" w:rsidRDefault="00B01023">
            <w:pPr>
              <w:tabs>
                <w:tab w:val="left" w:pos="7263"/>
                <w:tab w:val="left" w:pos="7830"/>
              </w:tabs>
              <w:ind w:left="33" w:right="34"/>
              <w:contextualSpacing/>
              <w:rPr>
                <w:rFonts w:ascii="Times New Roman" w:hAnsi="Times New Roman" w:cs="Times New Roman"/>
              </w:rPr>
            </w:pPr>
            <w:r w:rsidRPr="005447B0">
              <w:rPr>
                <w:rFonts w:ascii="Times New Roman" w:hAnsi="Times New Roman" w:cs="Times New Roman"/>
              </w:rPr>
              <w:t>(образовательный продукт)</w:t>
            </w: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01023" w:rsidRPr="005447B0" w:rsidRDefault="00B01023">
            <w:pPr>
              <w:ind w:left="-168" w:firstLine="94"/>
              <w:contextualSpacing/>
              <w:jc w:val="both"/>
              <w:rPr>
                <w:rFonts w:ascii="Times New Roman" w:hAnsi="Times New Roman" w:cs="Times New Roman"/>
              </w:rPr>
            </w:pPr>
            <w:r w:rsidRPr="005447B0">
              <w:rPr>
                <w:rFonts w:ascii="Times New Roman" w:hAnsi="Times New Roman" w:cs="Times New Roman"/>
              </w:rPr>
              <w:t>Выступление на семинаре, обсуждение в группах</w:t>
            </w:r>
          </w:p>
          <w:p w:rsidR="00B01023" w:rsidRPr="005447B0" w:rsidRDefault="00B0102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447B0">
              <w:rPr>
                <w:rFonts w:ascii="Times New Roman" w:hAnsi="Times New Roman" w:cs="Times New Roman"/>
              </w:rPr>
              <w:t>Письменная работа с последующей самопроверкой и обсуждением типичных затруднений</w:t>
            </w:r>
          </w:p>
          <w:p w:rsidR="00B01023" w:rsidRPr="005447B0" w:rsidRDefault="00B0102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 w:rsidRPr="005447B0">
              <w:rPr>
                <w:rFonts w:ascii="Times New Roman" w:hAnsi="Times New Roman" w:cs="Times New Roman"/>
              </w:rPr>
              <w:t>Представление педагогической технологии</w:t>
            </w:r>
          </w:p>
          <w:p w:rsidR="00B01023" w:rsidRPr="005447B0" w:rsidRDefault="00B01023">
            <w:pPr>
              <w:pStyle w:val="ae"/>
              <w:contextualSpacing/>
              <w:rPr>
                <w:rFonts w:ascii="Times New Roman" w:hAnsi="Times New Roman" w:cs="Times New Roman"/>
              </w:rPr>
            </w:pPr>
            <w:r w:rsidRPr="005447B0">
              <w:rPr>
                <w:rFonts w:ascii="Times New Roman" w:hAnsi="Times New Roman" w:cs="Times New Roman"/>
              </w:rPr>
              <w:t>Защита собственного педагогического опыта по проблеме курса</w:t>
            </w:r>
          </w:p>
          <w:p w:rsidR="00B01023" w:rsidRPr="005447B0" w:rsidRDefault="00B01023" w:rsidP="00DB7903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981694" w:rsidRPr="005447B0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694" w:rsidRPr="005447B0" w:rsidRDefault="005447B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5447B0">
              <w:rPr>
                <w:rFonts w:ascii="Times New Roman" w:hAnsi="Times New Roman" w:cs="Times New Roman"/>
                <w:lang w:eastAsia="ar-SA"/>
              </w:rPr>
              <w:t>Объем программы в часах (трудоемкость)</w:t>
            </w: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694" w:rsidRPr="005447B0" w:rsidRDefault="005447B0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lang w:eastAsia="ar-SA"/>
              </w:rPr>
            </w:pPr>
            <w:r w:rsidRPr="005447B0">
              <w:rPr>
                <w:rFonts w:ascii="Times New Roman" w:hAnsi="Times New Roman" w:cs="Times New Roman"/>
                <w:b/>
                <w:bCs/>
                <w:lang w:eastAsia="ar-SA"/>
              </w:rPr>
              <w:t>72</w:t>
            </w:r>
          </w:p>
        </w:tc>
      </w:tr>
      <w:tr w:rsidR="00981694" w:rsidRPr="005447B0" w:rsidTr="00B01023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694" w:rsidRPr="005447B0" w:rsidRDefault="005447B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5447B0">
              <w:rPr>
                <w:rFonts w:ascii="Times New Roman" w:hAnsi="Times New Roman" w:cs="Times New Roman"/>
                <w:lang w:eastAsia="ar-SA"/>
              </w:rPr>
              <w:t>Научные кураторы программы, их должность</w:t>
            </w: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694" w:rsidRPr="005447B0" w:rsidRDefault="005447B0">
            <w:pPr>
              <w:snapToGrid w:val="0"/>
              <w:spacing w:after="0" w:line="240" w:lineRule="auto"/>
              <w:contextualSpacing/>
              <w:jc w:val="both"/>
            </w:pPr>
            <w:proofErr w:type="spellStart"/>
            <w:r w:rsidRPr="005447B0">
              <w:rPr>
                <w:rFonts w:ascii="Times New Roman" w:hAnsi="Times New Roman" w:cs="Times New Roman"/>
                <w:b/>
              </w:rPr>
              <w:t>Мусихина</w:t>
            </w:r>
            <w:proofErr w:type="spellEnd"/>
            <w:r w:rsidRPr="005447B0">
              <w:rPr>
                <w:rFonts w:ascii="Times New Roman" w:hAnsi="Times New Roman" w:cs="Times New Roman"/>
                <w:b/>
              </w:rPr>
              <w:t xml:space="preserve"> Светлана Александровна</w:t>
            </w:r>
            <w:r w:rsidRPr="005447B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447B0">
              <w:rPr>
                <w:rFonts w:ascii="Times New Roman" w:hAnsi="Times New Roman" w:cs="Times New Roman"/>
              </w:rPr>
              <w:t>канд</w:t>
            </w:r>
            <w:proofErr w:type="gramStart"/>
            <w:r w:rsidRPr="005447B0">
              <w:rPr>
                <w:rFonts w:ascii="Times New Roman" w:hAnsi="Times New Roman" w:cs="Times New Roman"/>
              </w:rPr>
              <w:t>.п</w:t>
            </w:r>
            <w:proofErr w:type="gramEnd"/>
            <w:r w:rsidRPr="005447B0">
              <w:rPr>
                <w:rFonts w:ascii="Times New Roman" w:hAnsi="Times New Roman" w:cs="Times New Roman"/>
              </w:rPr>
              <w:t>едагог.наук</w:t>
            </w:r>
            <w:proofErr w:type="spellEnd"/>
            <w:r w:rsidRPr="005447B0">
              <w:rPr>
                <w:rFonts w:ascii="Times New Roman" w:hAnsi="Times New Roman" w:cs="Times New Roman"/>
              </w:rPr>
              <w:t xml:space="preserve">, доцент кафедры «Дефектология»,  </w:t>
            </w:r>
            <w:r w:rsidRPr="005447B0">
              <w:rPr>
                <w:rFonts w:ascii="Times New Roman" w:hAnsi="Times New Roman" w:cs="Times New Roman"/>
                <w:b/>
              </w:rPr>
              <w:t>Егорова Наталья Леонидовна</w:t>
            </w:r>
            <w:r w:rsidRPr="005447B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447B0">
              <w:rPr>
                <w:rFonts w:ascii="Times New Roman" w:hAnsi="Times New Roman" w:cs="Times New Roman"/>
              </w:rPr>
              <w:t>канд.педагог.наук</w:t>
            </w:r>
            <w:proofErr w:type="spellEnd"/>
            <w:r w:rsidRPr="005447B0">
              <w:rPr>
                <w:rFonts w:ascii="Times New Roman" w:hAnsi="Times New Roman" w:cs="Times New Roman"/>
              </w:rPr>
              <w:t xml:space="preserve">, доцент кафедры «Дефектология», </w:t>
            </w:r>
            <w:r w:rsidRPr="005447B0">
              <w:rPr>
                <w:rFonts w:ascii="Times New Roman" w:hAnsi="Times New Roman" w:cs="Times New Roman"/>
                <w:b/>
              </w:rPr>
              <w:t>Дмитриевских Людмила Сергеевна</w:t>
            </w:r>
            <w:r w:rsidRPr="005447B0">
              <w:rPr>
                <w:rFonts w:ascii="Times New Roman" w:hAnsi="Times New Roman" w:cs="Times New Roman"/>
              </w:rPr>
              <w:t>, старший преподаватель кафедры «Дефектология».</w:t>
            </w:r>
          </w:p>
        </w:tc>
      </w:tr>
      <w:tr w:rsidR="00981694" w:rsidRPr="005447B0" w:rsidTr="00B01023"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694" w:rsidRPr="005447B0" w:rsidRDefault="005447B0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5447B0">
              <w:rPr>
                <w:rFonts w:ascii="Times New Roman" w:hAnsi="Times New Roman" w:cs="Times New Roman"/>
                <w:lang w:eastAsia="ar-SA"/>
              </w:rPr>
              <w:t>Предполагаемые сроки реализации программы (сроки курсов)</w:t>
            </w:r>
          </w:p>
        </w:tc>
        <w:tc>
          <w:tcPr>
            <w:tcW w:w="7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694" w:rsidRPr="005447B0" w:rsidRDefault="0028746F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28746F">
              <w:rPr>
                <w:rFonts w:ascii="Times New Roman" w:hAnsi="Times New Roman" w:cs="Times New Roman"/>
                <w:lang w:eastAsia="ar-SA"/>
              </w:rPr>
              <w:t>16 февраля – 27 февраля 2026 года</w:t>
            </w:r>
          </w:p>
        </w:tc>
      </w:tr>
    </w:tbl>
    <w:p w:rsidR="0028746F" w:rsidRDefault="0028746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u w:val="single"/>
          <w:lang w:eastAsia="ar-SA"/>
        </w:rPr>
      </w:pPr>
    </w:p>
    <w:p w:rsidR="0028746F" w:rsidRDefault="0028746F">
      <w:pPr>
        <w:spacing w:after="0" w:line="240" w:lineRule="auto"/>
        <w:rPr>
          <w:rFonts w:ascii="Times New Roman" w:hAnsi="Times New Roman" w:cs="Times New Roman"/>
          <w:b/>
          <w:u w:val="single"/>
          <w:lang w:eastAsia="ar-SA"/>
        </w:rPr>
      </w:pPr>
      <w:r>
        <w:rPr>
          <w:rFonts w:ascii="Times New Roman" w:hAnsi="Times New Roman" w:cs="Times New Roman"/>
          <w:b/>
          <w:u w:val="single"/>
          <w:lang w:eastAsia="ar-SA"/>
        </w:rPr>
        <w:br w:type="page"/>
      </w:r>
    </w:p>
    <w:p w:rsidR="0028746F" w:rsidRPr="0028746F" w:rsidRDefault="0028746F" w:rsidP="0028746F">
      <w:pPr>
        <w:spacing w:after="0" w:line="240" w:lineRule="auto"/>
        <w:jc w:val="center"/>
        <w:rPr>
          <w:rFonts w:ascii="Calibri" w:eastAsia="Times New Roman" w:hAnsi="Calibri" w:cs="Times New Roman"/>
          <w:lang w:eastAsia="zh-CN"/>
        </w:rPr>
      </w:pPr>
      <w:r w:rsidRPr="0028746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АННОТАЦИЯ</w:t>
      </w:r>
    </w:p>
    <w:p w:rsidR="0028746F" w:rsidRPr="0028746F" w:rsidRDefault="0028746F" w:rsidP="0028746F">
      <w:pPr>
        <w:spacing w:after="0" w:line="240" w:lineRule="auto"/>
        <w:jc w:val="center"/>
        <w:rPr>
          <w:rFonts w:ascii="Calibri" w:eastAsia="Times New Roman" w:hAnsi="Calibri" w:cs="Times New Roman"/>
          <w:lang w:eastAsia="zh-CN"/>
        </w:rPr>
      </w:pPr>
      <w:r w:rsidRPr="0028746F">
        <w:rPr>
          <w:rFonts w:ascii="Times New Roman" w:eastAsia="Times New Roman" w:hAnsi="Times New Roman" w:cs="Times New Roman"/>
          <w:sz w:val="24"/>
          <w:szCs w:val="24"/>
          <w:lang w:eastAsia="zh-CN"/>
        </w:rPr>
        <w:t>дополнительной профессиональной программы повышения квалификации</w:t>
      </w:r>
    </w:p>
    <w:p w:rsidR="0028746F" w:rsidRPr="0028746F" w:rsidRDefault="0028746F" w:rsidP="0028746F">
      <w:pPr>
        <w:tabs>
          <w:tab w:val="left" w:pos="2694"/>
        </w:tabs>
        <w:ind w:firstLine="709"/>
        <w:jc w:val="center"/>
        <w:rPr>
          <w:rFonts w:ascii="Calibri" w:eastAsia="Times New Roman" w:hAnsi="Calibri" w:cs="Times New Roman"/>
          <w:lang w:eastAsia="zh-CN"/>
        </w:rPr>
      </w:pPr>
      <w:r w:rsidRPr="0028746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«Особенности преподавания учебных предметов обучающихся с ОВЗ в условиях образовательной инклюзии»</w:t>
      </w:r>
    </w:p>
    <w:tbl>
      <w:tblPr>
        <w:tblW w:w="9864" w:type="dxa"/>
        <w:tblLayout w:type="fixed"/>
        <w:tblLook w:val="0000"/>
      </w:tblPr>
      <w:tblGrid>
        <w:gridCol w:w="2376"/>
        <w:gridCol w:w="426"/>
        <w:gridCol w:w="7062"/>
      </w:tblGrid>
      <w:tr w:rsidR="0028746F" w:rsidRPr="0028746F" w:rsidTr="00286426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6F" w:rsidRPr="0028746F" w:rsidRDefault="0028746F" w:rsidP="0028746F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Цель программы</w:t>
            </w:r>
          </w:p>
        </w:tc>
        <w:tc>
          <w:tcPr>
            <w:tcW w:w="7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6F" w:rsidRPr="0028746F" w:rsidRDefault="0028746F" w:rsidP="0028746F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2874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Формирование теоретической и практической готовности,  </w:t>
            </w:r>
            <w:r w:rsidRPr="00287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профессиональных компетенций слушателей по вопросу организации работы с </w:t>
            </w:r>
            <w:proofErr w:type="gramStart"/>
            <w:r w:rsidRPr="00287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zh-CN"/>
              </w:rPr>
              <w:t>обучающимися</w:t>
            </w:r>
            <w:proofErr w:type="gramEnd"/>
            <w:r w:rsidRPr="002874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zh-CN"/>
              </w:rPr>
              <w:t xml:space="preserve"> с ОВЗ</w:t>
            </w:r>
            <w:r w:rsidRPr="0028746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 с учетом их индивидуальных особенностей развития.</w:t>
            </w:r>
          </w:p>
        </w:tc>
      </w:tr>
      <w:tr w:rsidR="0028746F" w:rsidRPr="0028746F" w:rsidTr="00286426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6F" w:rsidRPr="0028746F" w:rsidRDefault="0028746F" w:rsidP="0028746F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Категория специалистов</w:t>
            </w:r>
          </w:p>
        </w:tc>
        <w:tc>
          <w:tcPr>
            <w:tcW w:w="7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6F" w:rsidRPr="0028746F" w:rsidRDefault="0028746F" w:rsidP="002874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Учителя-логопеды, учителя начальных классов, учителя физической культуры, учителя географии, учителя изобразительного искусства, учителя истории, обществознания, учителя математики, учителя русского языка и литературы, учителя технологии, учителя физики, учителя химии, биологии, педагоги дополнительного образования, учителя-дефектологи </w:t>
            </w:r>
          </w:p>
        </w:tc>
      </w:tr>
      <w:tr w:rsidR="0028746F" w:rsidRPr="0028746F" w:rsidTr="00950ABF">
        <w:trPr>
          <w:trHeight w:val="4160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46F" w:rsidRPr="0028746F" w:rsidRDefault="0028746F" w:rsidP="0028746F">
            <w:pPr>
              <w:tabs>
                <w:tab w:val="left" w:pos="7263"/>
                <w:tab w:val="left" w:pos="7830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</w:pP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Содержание программы</w:t>
            </w:r>
          </w:p>
        </w:tc>
        <w:tc>
          <w:tcPr>
            <w:tcW w:w="7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46F" w:rsidRPr="0028746F" w:rsidRDefault="0028746F" w:rsidP="0028746F">
            <w:pPr>
              <w:tabs>
                <w:tab w:val="center" w:pos="4677"/>
                <w:tab w:val="right" w:pos="9355"/>
              </w:tabs>
              <w:spacing w:after="0" w:line="240" w:lineRule="auto"/>
              <w:ind w:firstLine="94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ar-SA"/>
              </w:rPr>
            </w:pP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Инклюзивный подход к образованию в России</w:t>
            </w:r>
            <w:r w:rsidRPr="0028746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zh-CN"/>
              </w:rPr>
              <w:t xml:space="preserve">. Профессиональные компетенции учителя предметных дисциплин, повышающие мотивацию к обучению обучающихся с ОВЗ. </w:t>
            </w: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Основные нормативно-правовые регламенты, регулирующие получение образования детьми с ОВЗ; Федеральный государственный образовательный стандарт </w:t>
            </w:r>
            <w:proofErr w:type="gramStart"/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обучающихся</w:t>
            </w:r>
            <w:proofErr w:type="gramEnd"/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с ОВЗ: концепция, методология  структура.</w:t>
            </w:r>
          </w:p>
          <w:p w:rsidR="0028746F" w:rsidRPr="0028746F" w:rsidRDefault="0028746F" w:rsidP="0028746F">
            <w:pPr>
              <w:tabs>
                <w:tab w:val="center" w:pos="4677"/>
                <w:tab w:val="right" w:pos="9355"/>
              </w:tabs>
              <w:spacing w:after="0" w:line="240" w:lineRule="auto"/>
              <w:ind w:firstLine="94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Основные вопросы преподавания дисциплин, стилистики и культуры речи, элементы сравнительного языкознания, включаемые в олимпиадные задания.</w:t>
            </w:r>
          </w:p>
          <w:p w:rsidR="0028746F" w:rsidRPr="0028746F" w:rsidRDefault="0028746F" w:rsidP="0028746F">
            <w:pPr>
              <w:spacing w:after="0" w:line="240" w:lineRule="auto"/>
              <w:ind w:firstLine="94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Теоретико-методологические проблемы содержания образования и обучения лиц с ОВЗ. </w:t>
            </w: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Анализ информационных источников для работы с детьми с ОВЗ. Решение и комментирование неординарных (прошлых лет) задач</w:t>
            </w: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.</w:t>
            </w:r>
          </w:p>
          <w:p w:rsidR="0028746F" w:rsidRPr="0028746F" w:rsidRDefault="0028746F" w:rsidP="0028746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Психолого-педагогические аспекты сопровождения обучения учебным дисциплинам школьников с ОВЗ.</w:t>
            </w:r>
          </w:p>
          <w:p w:rsidR="0028746F" w:rsidRPr="0028746F" w:rsidRDefault="0028746F" w:rsidP="0028746F">
            <w:pPr>
              <w:spacing w:after="100" w:afterAutospacing="1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ar-SA"/>
              </w:rPr>
            </w:pPr>
            <w:r w:rsidRPr="0028746F">
              <w:rPr>
                <w:rFonts w:ascii="Times New Roman" w:eastAsia="Times New Roman" w:hAnsi="Times New Roman" w:cs="Times New Roman"/>
                <w:color w:val="1D2125"/>
                <w:kern w:val="36"/>
                <w:sz w:val="18"/>
                <w:szCs w:val="18"/>
                <w:lang w:eastAsia="ru-RU"/>
              </w:rPr>
              <w:t>Особенности преподавания учебных дисциплин (модулей) для лиц с ОВЗ.</w:t>
            </w: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Разработка учебно-методического обеспечения учебных дисциплин, адаптированного для обучения лиц с ОВЗ. Рекомендации по разработке рабочих программ учебных дисциплин, фондов оценочных средств и т.п. Формы и методы использования специальных технических средств обучения и информационных технологий в различных видах учебной деятельности лиц с ОВЗ. Использование специальных технических и программных средств для обучения лиц с ограниченными возможностями здоровья с различными нозологиями</w:t>
            </w:r>
          </w:p>
        </w:tc>
      </w:tr>
      <w:tr w:rsidR="0028746F" w:rsidRPr="0028746F" w:rsidTr="00286426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6F" w:rsidRPr="0028746F" w:rsidRDefault="0028746F" w:rsidP="0028746F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Методы и формы обучения</w:t>
            </w:r>
          </w:p>
        </w:tc>
        <w:tc>
          <w:tcPr>
            <w:tcW w:w="7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6F" w:rsidRPr="0028746F" w:rsidRDefault="0028746F" w:rsidP="0028746F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Проблемное изложение, метод обобщения и систематизации материала, организационно-распределительные методы, изучение документов, изучение литературы, сравнительно-сопоставительный метод, анализ педагогических ситуаций.  </w:t>
            </w: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Лекции, </w:t>
            </w: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мультимедийные презентации, </w:t>
            </w: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практические занятия с использованием активных методов, </w:t>
            </w: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обсуждение, частично-поисковый и исследовательский методы, </w:t>
            </w: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 xml:space="preserve"> педагогические проекты.</w:t>
            </w:r>
          </w:p>
        </w:tc>
      </w:tr>
      <w:tr w:rsidR="0028746F" w:rsidRPr="0028746F" w:rsidTr="00D3027C">
        <w:trPr>
          <w:trHeight w:val="1303"/>
        </w:trPr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46F" w:rsidRPr="0028746F" w:rsidRDefault="0028746F" w:rsidP="0028746F">
            <w:pPr>
              <w:tabs>
                <w:tab w:val="left" w:pos="7263"/>
                <w:tab w:val="left" w:pos="7830"/>
              </w:tabs>
              <w:ind w:right="34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Форма контроля</w:t>
            </w:r>
          </w:p>
          <w:p w:rsidR="0028746F" w:rsidRPr="0028746F" w:rsidRDefault="0028746F" w:rsidP="0028746F">
            <w:pPr>
              <w:tabs>
                <w:tab w:val="left" w:pos="7263"/>
                <w:tab w:val="left" w:pos="7830"/>
              </w:tabs>
              <w:ind w:left="33" w:right="34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(образовательный продукт)</w:t>
            </w:r>
          </w:p>
        </w:tc>
        <w:tc>
          <w:tcPr>
            <w:tcW w:w="7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746F" w:rsidRPr="0028746F" w:rsidRDefault="0028746F" w:rsidP="0028746F">
            <w:pPr>
              <w:ind w:left="-168" w:firstLine="94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Выступление на семинаре, обсуждение в группах</w:t>
            </w:r>
          </w:p>
          <w:p w:rsidR="0028746F" w:rsidRPr="0028746F" w:rsidRDefault="0028746F" w:rsidP="0028746F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Письменная работа с последующей самопроверкой и обсуждением типичных затруднений</w:t>
            </w:r>
          </w:p>
          <w:p w:rsidR="0028746F" w:rsidRPr="0028746F" w:rsidRDefault="0028746F" w:rsidP="0028746F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Представление педагогической технологии</w:t>
            </w:r>
          </w:p>
          <w:p w:rsidR="0028746F" w:rsidRPr="0028746F" w:rsidRDefault="0028746F" w:rsidP="0028746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Защита собственного педагогического опыта по проблеме курса</w:t>
            </w:r>
          </w:p>
          <w:p w:rsidR="0028746F" w:rsidRPr="0028746F" w:rsidRDefault="0028746F" w:rsidP="0028746F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</w:p>
        </w:tc>
      </w:tr>
      <w:tr w:rsidR="0028746F" w:rsidRPr="0028746F" w:rsidTr="00286426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6F" w:rsidRPr="0028746F" w:rsidRDefault="0028746F" w:rsidP="0028746F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Объем программы в часах (трудоемкость)</w:t>
            </w:r>
          </w:p>
        </w:tc>
        <w:tc>
          <w:tcPr>
            <w:tcW w:w="7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6F" w:rsidRPr="0028746F" w:rsidRDefault="0028746F" w:rsidP="0028746F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</w:pPr>
            <w:r w:rsidRPr="002874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ar-SA"/>
              </w:rPr>
              <w:t>72</w:t>
            </w:r>
          </w:p>
        </w:tc>
      </w:tr>
      <w:tr w:rsidR="0028746F" w:rsidRPr="0028746F" w:rsidTr="0028642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6F" w:rsidRPr="0028746F" w:rsidRDefault="0028746F" w:rsidP="0028746F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Научные кураторы программы, их должность</w:t>
            </w:r>
          </w:p>
        </w:tc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6F" w:rsidRPr="0028746F" w:rsidRDefault="0028746F" w:rsidP="0028746F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proofErr w:type="spellStart"/>
            <w:r w:rsidRPr="0028746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Мусихина</w:t>
            </w:r>
            <w:proofErr w:type="spellEnd"/>
            <w:r w:rsidRPr="0028746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 xml:space="preserve"> Светлана Александровна</w:t>
            </w: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,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канд</w:t>
            </w:r>
            <w:proofErr w:type="gramStart"/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.п</w:t>
            </w:r>
            <w:proofErr w:type="gramEnd"/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едагог.наук</w:t>
            </w:r>
            <w:proofErr w:type="spellEnd"/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, доцент кафедры «Дефектология»,  </w:t>
            </w:r>
            <w:r w:rsidRPr="0028746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Егорова Наталья Леонидовна</w:t>
            </w: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, </w:t>
            </w:r>
            <w:proofErr w:type="spellStart"/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канд.педагог.наук</w:t>
            </w:r>
            <w:proofErr w:type="spellEnd"/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, доцент кафедры «Дефектология», </w:t>
            </w:r>
            <w:r w:rsidRPr="0028746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zh-CN"/>
              </w:rPr>
              <w:t>Дмитриевских Людмила Сергеевна</w:t>
            </w: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, старший преподаватель кафедры «Дефектология».</w:t>
            </w:r>
          </w:p>
        </w:tc>
      </w:tr>
      <w:tr w:rsidR="0028746F" w:rsidRPr="0028746F" w:rsidTr="0028642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6F" w:rsidRPr="0028746F" w:rsidRDefault="0028746F" w:rsidP="0028746F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Предполагаемые сроки реализации программы (сроки курсов)</w:t>
            </w:r>
          </w:p>
        </w:tc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46F" w:rsidRPr="0028746F" w:rsidRDefault="0028746F" w:rsidP="0028746F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28746F"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  <w:t>16 февраля – 27 февраля 2026 года</w:t>
            </w:r>
          </w:p>
        </w:tc>
      </w:tr>
    </w:tbl>
    <w:p w:rsidR="00981694" w:rsidRPr="005447B0" w:rsidRDefault="0098169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u w:val="single"/>
          <w:lang w:eastAsia="ar-SA"/>
        </w:rPr>
      </w:pPr>
    </w:p>
    <w:sectPr w:rsidR="00981694" w:rsidRPr="005447B0" w:rsidSect="0013276E">
      <w:pgSz w:w="11906" w:h="16838"/>
      <w:pgMar w:top="709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81694"/>
    <w:rsid w:val="0013276E"/>
    <w:rsid w:val="0028746F"/>
    <w:rsid w:val="00463FFE"/>
    <w:rsid w:val="004D0A79"/>
    <w:rsid w:val="005447B0"/>
    <w:rsid w:val="005A04CD"/>
    <w:rsid w:val="005A51BE"/>
    <w:rsid w:val="00981694"/>
    <w:rsid w:val="00B01023"/>
    <w:rsid w:val="00D94BD7"/>
    <w:rsid w:val="00DD4CFE"/>
    <w:rsid w:val="00EE6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684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CE6845"/>
  </w:style>
  <w:style w:type="character" w:customStyle="1" w:styleId="a4">
    <w:name w:val="Нижний колонтитул Знак"/>
    <w:basedOn w:val="a0"/>
    <w:uiPriority w:val="99"/>
    <w:qFormat/>
    <w:rsid w:val="00CE6845"/>
  </w:style>
  <w:style w:type="character" w:customStyle="1" w:styleId="1">
    <w:name w:val="Заголовок 1 Знак"/>
    <w:qFormat/>
    <w:rsid w:val="0013276E"/>
    <w:rPr>
      <w:rFonts w:eastAsia="Times New Roman"/>
      <w:b/>
      <w:bCs/>
      <w:kern w:val="2"/>
      <w:sz w:val="48"/>
      <w:szCs w:val="48"/>
    </w:rPr>
  </w:style>
  <w:style w:type="character" w:customStyle="1" w:styleId="a5">
    <w:name w:val="Выделение жирным"/>
    <w:qFormat/>
    <w:rsid w:val="0013276E"/>
    <w:rPr>
      <w:rFonts w:ascii="Times New Roman" w:hAnsi="Times New Roman" w:cs="Times New Roman"/>
      <w:b/>
      <w:bCs/>
    </w:rPr>
  </w:style>
  <w:style w:type="paragraph" w:styleId="a6">
    <w:name w:val="Title"/>
    <w:basedOn w:val="a"/>
    <w:next w:val="a7"/>
    <w:qFormat/>
    <w:rsid w:val="0013276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13276E"/>
    <w:pPr>
      <w:spacing w:after="140"/>
    </w:pPr>
  </w:style>
  <w:style w:type="paragraph" w:styleId="a8">
    <w:name w:val="List"/>
    <w:basedOn w:val="a7"/>
    <w:rsid w:val="0013276E"/>
    <w:rPr>
      <w:rFonts w:cs="Arial"/>
    </w:rPr>
  </w:style>
  <w:style w:type="paragraph" w:styleId="a9">
    <w:name w:val="caption"/>
    <w:basedOn w:val="a"/>
    <w:qFormat/>
    <w:rsid w:val="0013276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a">
    <w:name w:val="index heading"/>
    <w:basedOn w:val="a"/>
    <w:qFormat/>
    <w:rsid w:val="0013276E"/>
    <w:pPr>
      <w:suppressLineNumbers/>
    </w:pPr>
    <w:rPr>
      <w:rFonts w:cs="Arial"/>
    </w:rPr>
  </w:style>
  <w:style w:type="paragraph" w:customStyle="1" w:styleId="ab">
    <w:name w:val="Верхний и нижний колонтитулы"/>
    <w:basedOn w:val="a"/>
    <w:qFormat/>
    <w:rsid w:val="0013276E"/>
  </w:style>
  <w:style w:type="paragraph" w:styleId="ac">
    <w:name w:val="header"/>
    <w:basedOn w:val="a"/>
    <w:uiPriority w:val="99"/>
    <w:unhideWhenUsed/>
    <w:rsid w:val="00CE6845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CE6845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No Spacing"/>
    <w:qFormat/>
    <w:rsid w:val="0013276E"/>
    <w:rPr>
      <w:rFonts w:eastAsia="Times New Roman" w:cs="Calibri"/>
      <w:lang w:eastAsia="zh-CN"/>
    </w:rPr>
  </w:style>
  <w:style w:type="paragraph" w:styleId="af">
    <w:name w:val="List Paragraph"/>
    <w:basedOn w:val="a"/>
    <w:qFormat/>
    <w:rsid w:val="0013276E"/>
    <w:pPr>
      <w:suppressAutoHyphens w:val="0"/>
      <w:spacing w:after="0"/>
      <w:ind w:left="720"/>
      <w:contextualSpacing/>
    </w:pPr>
    <w:rPr>
      <w:rFonts w:eastAsia="Times New Roman" w:cs="Times New Roman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5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4</Pages>
  <Words>1728</Words>
  <Characters>9854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19</cp:revision>
  <dcterms:created xsi:type="dcterms:W3CDTF">2019-09-30T10:11:00Z</dcterms:created>
  <dcterms:modified xsi:type="dcterms:W3CDTF">2025-10-06T05:23:00Z</dcterms:modified>
  <dc:language>ru-RU</dc:language>
</cp:coreProperties>
</file>